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191D" w14:textId="77777777" w:rsidR="008A070C" w:rsidRDefault="008A070C">
      <w:pPr>
        <w:pStyle w:val="Telobesedila"/>
        <w:rPr>
          <w:sz w:val="20"/>
        </w:rPr>
      </w:pPr>
      <w:bookmarkStart w:id="0" w:name="_GoBack"/>
      <w:bookmarkEnd w:id="0"/>
    </w:p>
    <w:p w14:paraId="06DC5CCF" w14:textId="77777777" w:rsidR="008A070C" w:rsidRDefault="008A070C">
      <w:pPr>
        <w:pStyle w:val="Telobesedila"/>
        <w:spacing w:before="5"/>
        <w:rPr>
          <w:sz w:val="21"/>
        </w:rPr>
      </w:pPr>
    </w:p>
    <w:p w14:paraId="4EE11AA2" w14:textId="77777777" w:rsidR="008A070C" w:rsidRDefault="0030053E">
      <w:pPr>
        <w:tabs>
          <w:tab w:val="left" w:pos="6467"/>
          <w:tab w:val="left" w:pos="8562"/>
        </w:tabs>
        <w:ind w:left="216"/>
      </w:pPr>
      <w:r>
        <w:rPr>
          <w:b/>
          <w:sz w:val="24"/>
        </w:rPr>
        <w:t>Učenec</w:t>
      </w:r>
      <w:r>
        <w:rPr>
          <w:b/>
          <w:sz w:val="24"/>
          <w:u w:val="single"/>
        </w:rPr>
        <w:t xml:space="preserve"> </w:t>
      </w:r>
      <w:r>
        <w:rPr>
          <w:b/>
          <w:sz w:val="24"/>
          <w:u w:val="single"/>
        </w:rPr>
        <w:tab/>
      </w:r>
      <w:r>
        <w:rPr>
          <w:b/>
          <w:sz w:val="24"/>
        </w:rPr>
        <w:t xml:space="preserve">, </w:t>
      </w:r>
      <w:r>
        <w:rPr>
          <w:sz w:val="24"/>
          <w:u w:val="single"/>
        </w:rPr>
        <w:t xml:space="preserve"> </w:t>
      </w:r>
      <w:r>
        <w:rPr>
          <w:sz w:val="24"/>
          <w:u w:val="single"/>
        </w:rPr>
        <w:tab/>
      </w:r>
    </w:p>
    <w:p w14:paraId="2CC7A3DA" w14:textId="77777777" w:rsidR="008A070C" w:rsidRDefault="0030053E">
      <w:pPr>
        <w:tabs>
          <w:tab w:val="left" w:pos="7338"/>
        </w:tabs>
        <w:spacing w:before="1"/>
        <w:ind w:left="2197"/>
        <w:rPr>
          <w:b/>
          <w:sz w:val="20"/>
        </w:rPr>
      </w:pPr>
      <w:r>
        <w:rPr>
          <w:b/>
          <w:sz w:val="20"/>
        </w:rPr>
        <w:t>(priimek</w:t>
      </w:r>
      <w:r>
        <w:rPr>
          <w:b/>
          <w:spacing w:val="-3"/>
          <w:sz w:val="20"/>
        </w:rPr>
        <w:t xml:space="preserve"> </w:t>
      </w:r>
      <w:r>
        <w:rPr>
          <w:b/>
          <w:sz w:val="20"/>
        </w:rPr>
        <w:t>in</w:t>
      </w:r>
      <w:r>
        <w:rPr>
          <w:b/>
          <w:spacing w:val="-2"/>
          <w:sz w:val="20"/>
        </w:rPr>
        <w:t xml:space="preserve"> </w:t>
      </w:r>
      <w:r>
        <w:rPr>
          <w:b/>
          <w:sz w:val="20"/>
        </w:rPr>
        <w:t>ime)</w:t>
      </w:r>
      <w:r>
        <w:rPr>
          <w:b/>
          <w:sz w:val="20"/>
        </w:rPr>
        <w:tab/>
        <w:t>(razred)</w:t>
      </w:r>
    </w:p>
    <w:p w14:paraId="01E5A45C" w14:textId="77777777" w:rsidR="008A070C" w:rsidRDefault="008A070C">
      <w:pPr>
        <w:pStyle w:val="Telobesedila"/>
        <w:rPr>
          <w:b/>
          <w:sz w:val="20"/>
        </w:rPr>
      </w:pPr>
    </w:p>
    <w:p w14:paraId="61DF1FCE" w14:textId="77777777" w:rsidR="008A070C" w:rsidRDefault="008A070C">
      <w:pPr>
        <w:ind w:left="216"/>
        <w:jc w:val="center"/>
        <w:rPr>
          <w:sz w:val="24"/>
        </w:rPr>
      </w:pPr>
    </w:p>
    <w:p w14:paraId="47D41F7E" w14:textId="77777777" w:rsidR="008A070C" w:rsidRDefault="0030053E">
      <w:pPr>
        <w:ind w:left="216"/>
        <w:jc w:val="center"/>
        <w:rPr>
          <w:sz w:val="32"/>
          <w:szCs w:val="32"/>
        </w:rPr>
      </w:pPr>
      <w:r>
        <w:rPr>
          <w:sz w:val="32"/>
          <w:szCs w:val="32"/>
        </w:rPr>
        <w:t>POGODBA</w:t>
      </w:r>
    </w:p>
    <w:p w14:paraId="2FC906B5" w14:textId="77777777" w:rsidR="008A070C" w:rsidRPr="00407EC3" w:rsidRDefault="008A070C">
      <w:pPr>
        <w:ind w:left="216"/>
        <w:jc w:val="center"/>
      </w:pPr>
    </w:p>
    <w:p w14:paraId="4E1310BD" w14:textId="77777777" w:rsidR="008A070C" w:rsidRPr="00407EC3" w:rsidRDefault="0030053E">
      <w:pPr>
        <w:ind w:left="216"/>
      </w:pPr>
      <w:r w:rsidRPr="00407EC3">
        <w:t>Sklenjena med:</w:t>
      </w:r>
    </w:p>
    <w:p w14:paraId="4C760B56" w14:textId="77777777" w:rsidR="008A070C" w:rsidRPr="00407EC3" w:rsidRDefault="0030053E">
      <w:pPr>
        <w:ind w:left="216"/>
      </w:pPr>
      <w:r w:rsidRPr="00407EC3">
        <w:tab/>
      </w:r>
    </w:p>
    <w:p w14:paraId="679DB290" w14:textId="18775833" w:rsidR="008A070C" w:rsidRPr="00407EC3" w:rsidRDefault="0030053E">
      <w:pPr>
        <w:ind w:left="216"/>
      </w:pPr>
      <w:r w:rsidRPr="00407EC3">
        <w:tab/>
        <w:t xml:space="preserve">1. Osnovno šolo </w:t>
      </w:r>
      <w:r w:rsidR="00407EC3" w:rsidRPr="00407EC3">
        <w:t>k</w:t>
      </w:r>
      <w:r w:rsidRPr="00407EC3">
        <w:t>omandanta Staneta Dragatuš, kot izvajalcem in ponudnikom šolske prehrane, ki jo zastopa ravnatelj</w:t>
      </w:r>
      <w:r w:rsidR="00A74743" w:rsidRPr="00407EC3">
        <w:t xml:space="preserve">ica </w:t>
      </w:r>
      <w:proofErr w:type="spellStart"/>
      <w:r w:rsidR="00A74743" w:rsidRPr="00407EC3">
        <w:t>Sanela</w:t>
      </w:r>
      <w:proofErr w:type="spellEnd"/>
      <w:r w:rsidR="00A74743" w:rsidRPr="00407EC3">
        <w:t xml:space="preserve"> </w:t>
      </w:r>
      <w:proofErr w:type="spellStart"/>
      <w:r w:rsidR="00A74743" w:rsidRPr="00407EC3">
        <w:t>Majstorović</w:t>
      </w:r>
      <w:proofErr w:type="spellEnd"/>
    </w:p>
    <w:p w14:paraId="27D833BA" w14:textId="77777777" w:rsidR="008A070C" w:rsidRDefault="008A070C">
      <w:pPr>
        <w:ind w:left="216"/>
        <w:rPr>
          <w:sz w:val="24"/>
        </w:rPr>
      </w:pPr>
    </w:p>
    <w:p w14:paraId="2C453240" w14:textId="77777777" w:rsidR="008A070C" w:rsidRDefault="0030053E">
      <w:pPr>
        <w:ind w:left="216"/>
        <w:rPr>
          <w:sz w:val="24"/>
        </w:rPr>
      </w:pPr>
      <w:r>
        <w:rPr>
          <w:sz w:val="24"/>
        </w:rPr>
        <w:t>in</w:t>
      </w:r>
    </w:p>
    <w:p w14:paraId="75A58642" w14:textId="77777777" w:rsidR="008A070C" w:rsidRDefault="008A070C">
      <w:pPr>
        <w:pStyle w:val="Telobesedila"/>
        <w:spacing w:before="2"/>
        <w:rPr>
          <w:sz w:val="16"/>
        </w:rPr>
      </w:pPr>
    </w:p>
    <w:p w14:paraId="6A1C76FA" w14:textId="77777777" w:rsidR="008A070C" w:rsidRDefault="0030053E">
      <w:pPr>
        <w:tabs>
          <w:tab w:val="left" w:pos="8491"/>
        </w:tabs>
        <w:spacing w:before="90"/>
      </w:pPr>
      <w:r>
        <w:rPr>
          <w:sz w:val="24"/>
        </w:rPr>
        <w:t xml:space="preserve">            2.</w:t>
      </w:r>
      <w:r>
        <w:rPr>
          <w:sz w:val="24"/>
          <w:u w:val="single"/>
        </w:rPr>
        <w:t xml:space="preserve"> </w:t>
      </w:r>
      <w:r>
        <w:rPr>
          <w:sz w:val="24"/>
          <w:u w:val="single"/>
        </w:rPr>
        <w:tab/>
      </w:r>
    </w:p>
    <w:p w14:paraId="610D4F54" w14:textId="77777777" w:rsidR="008A070C" w:rsidRDefault="0030053E">
      <w:pPr>
        <w:spacing w:before="2"/>
        <w:ind w:left="3541" w:right="1173" w:hanging="1474"/>
        <w:rPr>
          <w:sz w:val="20"/>
        </w:rPr>
      </w:pPr>
      <w:r>
        <w:rPr>
          <w:sz w:val="20"/>
        </w:rPr>
        <w:t>(priimek in ime staršev, oziroma zakonitih zastopnikov učenca – v nadaljnjem besedilu naročnik)</w:t>
      </w:r>
    </w:p>
    <w:p w14:paraId="56A922AE" w14:textId="77777777" w:rsidR="008A070C" w:rsidRDefault="008A070C">
      <w:pPr>
        <w:pStyle w:val="Telobesedila"/>
        <w:rPr>
          <w:sz w:val="20"/>
        </w:rPr>
      </w:pPr>
    </w:p>
    <w:p w14:paraId="31A44CE5" w14:textId="77777777" w:rsidR="008A070C" w:rsidRDefault="008A070C">
      <w:pPr>
        <w:pStyle w:val="Telobesedila"/>
        <w:spacing w:before="10"/>
        <w:rPr>
          <w:sz w:val="26"/>
        </w:rPr>
      </w:pPr>
    </w:p>
    <w:p w14:paraId="0726C550" w14:textId="77777777" w:rsidR="008A070C" w:rsidRDefault="0030053E">
      <w:pPr>
        <w:pStyle w:val="Telobesedila"/>
        <w:spacing w:before="10"/>
      </w:pPr>
      <w:r>
        <w:rPr>
          <w:sz w:val="26"/>
        </w:rPr>
        <w:t xml:space="preserve">             ___________________________________________________________</w:t>
      </w:r>
    </w:p>
    <w:p w14:paraId="756C328D" w14:textId="77777777" w:rsidR="008A070C" w:rsidRDefault="0030053E">
      <w:pPr>
        <w:pStyle w:val="Naslov1"/>
        <w:spacing w:line="238" w:lineRule="exact"/>
      </w:pPr>
      <w:r>
        <w:t xml:space="preserve">                                                             </w:t>
      </w:r>
      <w:r>
        <w:rPr>
          <w:sz w:val="20"/>
          <w:szCs w:val="22"/>
        </w:rPr>
        <w:t xml:space="preserve"> (natančen naslov)</w:t>
      </w:r>
    </w:p>
    <w:p w14:paraId="52DC36AB" w14:textId="77777777" w:rsidR="008A070C" w:rsidRDefault="008A070C">
      <w:pPr>
        <w:pStyle w:val="Telobesedila"/>
        <w:rPr>
          <w:sz w:val="24"/>
        </w:rPr>
      </w:pPr>
    </w:p>
    <w:p w14:paraId="652A2A3E" w14:textId="77777777" w:rsidR="008A070C" w:rsidRDefault="008A070C">
      <w:pPr>
        <w:pStyle w:val="Telobesedila"/>
        <w:rPr>
          <w:sz w:val="24"/>
        </w:rPr>
      </w:pPr>
    </w:p>
    <w:p w14:paraId="1DA36A7C" w14:textId="77777777" w:rsidR="008A070C" w:rsidRDefault="0030053E">
      <w:pPr>
        <w:pStyle w:val="Odstavekseznama"/>
        <w:numPr>
          <w:ilvl w:val="1"/>
          <w:numId w:val="2"/>
        </w:numPr>
        <w:tabs>
          <w:tab w:val="left" w:pos="4653"/>
        </w:tabs>
        <w:ind w:hanging="199"/>
        <w:rPr>
          <w:sz w:val="24"/>
        </w:rPr>
      </w:pPr>
      <w:r>
        <w:rPr>
          <w:sz w:val="24"/>
        </w:rPr>
        <w:t>člen</w:t>
      </w:r>
    </w:p>
    <w:p w14:paraId="2138E859" w14:textId="77777777" w:rsidR="008A070C" w:rsidRDefault="0030053E">
      <w:pPr>
        <w:pStyle w:val="Telobesedila"/>
        <w:tabs>
          <w:tab w:val="left" w:pos="8703"/>
        </w:tabs>
        <w:spacing w:before="2"/>
        <w:ind w:left="216" w:right="135"/>
      </w:pPr>
      <w:r>
        <w:t xml:space="preserve">Naročnik  šolske  prehrane  do  preklica  oziroma  pisno  sporočene </w:t>
      </w:r>
      <w:r>
        <w:rPr>
          <w:spacing w:val="24"/>
        </w:rPr>
        <w:t xml:space="preserve"> </w:t>
      </w:r>
      <w:r>
        <w:t xml:space="preserve">spremembe </w:t>
      </w:r>
      <w:r>
        <w:rPr>
          <w:spacing w:val="5"/>
        </w:rPr>
        <w:t xml:space="preserve"> </w:t>
      </w:r>
      <w:r>
        <w:t>(ANEKSA)</w:t>
      </w:r>
      <w:r>
        <w:tab/>
        <w:t>naroča sledeče</w:t>
      </w:r>
      <w:r>
        <w:rPr>
          <w:spacing w:val="-2"/>
        </w:rPr>
        <w:t xml:space="preserve"> </w:t>
      </w:r>
      <w:r>
        <w:t>obroke:</w:t>
      </w:r>
    </w:p>
    <w:p w14:paraId="1F3654E2" w14:textId="77777777" w:rsidR="008A070C" w:rsidRDefault="0030053E">
      <w:pPr>
        <w:pStyle w:val="Telobesedila"/>
        <w:ind w:left="216"/>
      </w:pPr>
      <w:r>
        <w:t>Prosimo, da pri vsakem navedenem obroku obkrožite DA oz. NE.</w:t>
      </w:r>
    </w:p>
    <w:p w14:paraId="02631E93" w14:textId="77777777" w:rsidR="008A070C" w:rsidRDefault="008A070C">
      <w:pPr>
        <w:pStyle w:val="Telobesedila"/>
        <w:rPr>
          <w:sz w:val="20"/>
        </w:rPr>
      </w:pPr>
    </w:p>
    <w:p w14:paraId="2F9890EB" w14:textId="77777777" w:rsidR="008A070C" w:rsidRDefault="008A070C">
      <w:pPr>
        <w:pStyle w:val="Telobesedila"/>
        <w:spacing w:before="8"/>
        <w:rPr>
          <w:sz w:val="18"/>
        </w:rPr>
      </w:pPr>
    </w:p>
    <w:tbl>
      <w:tblPr>
        <w:tblStyle w:val="TableNormal"/>
        <w:tblW w:w="6547" w:type="dxa"/>
        <w:tblInd w:w="14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right w:w="108" w:type="dxa"/>
        </w:tblCellMar>
        <w:tblLook w:val="01E0" w:firstRow="1" w:lastRow="1" w:firstColumn="1" w:lastColumn="1" w:noHBand="0" w:noVBand="0"/>
      </w:tblPr>
      <w:tblGrid>
        <w:gridCol w:w="2183"/>
        <w:gridCol w:w="2182"/>
        <w:gridCol w:w="2182"/>
      </w:tblGrid>
      <w:tr w:rsidR="00A8464A" w14:paraId="21789469" w14:textId="77777777" w:rsidTr="00A8464A">
        <w:trPr>
          <w:trHeight w:val="505"/>
        </w:trPr>
        <w:tc>
          <w:tcPr>
            <w:tcW w:w="2183" w:type="dxa"/>
            <w:tcBorders>
              <w:top w:val="single" w:sz="4" w:space="0" w:color="000001"/>
              <w:left w:val="single" w:sz="4" w:space="0" w:color="000001"/>
              <w:bottom w:val="single" w:sz="4" w:space="0" w:color="000001"/>
              <w:right w:val="single" w:sz="4" w:space="0" w:color="000001"/>
            </w:tcBorders>
            <w:tcMar>
              <w:left w:w="93" w:type="dxa"/>
            </w:tcMar>
            <w:vAlign w:val="center"/>
          </w:tcPr>
          <w:p w14:paraId="0AFC64F6" w14:textId="77777777" w:rsidR="00A8464A" w:rsidRDefault="00A8464A" w:rsidP="00A8464A">
            <w:pPr>
              <w:pStyle w:val="TableParagraph"/>
              <w:spacing w:line="247" w:lineRule="exact"/>
              <w:ind w:right="305"/>
            </w:pPr>
            <w:r>
              <w:t>MALICA</w:t>
            </w:r>
          </w:p>
        </w:tc>
        <w:tc>
          <w:tcPr>
            <w:tcW w:w="2182" w:type="dxa"/>
            <w:tcBorders>
              <w:top w:val="single" w:sz="4" w:space="0" w:color="000001"/>
              <w:left w:val="single" w:sz="4" w:space="0" w:color="000001"/>
              <w:bottom w:val="single" w:sz="4" w:space="0" w:color="000001"/>
              <w:right w:val="single" w:sz="4" w:space="0" w:color="000001"/>
            </w:tcBorders>
            <w:tcMar>
              <w:left w:w="93" w:type="dxa"/>
            </w:tcMar>
            <w:vAlign w:val="center"/>
          </w:tcPr>
          <w:p w14:paraId="0FB9F6D4" w14:textId="77777777" w:rsidR="00A8464A" w:rsidRDefault="00A8464A" w:rsidP="00A8464A">
            <w:pPr>
              <w:pStyle w:val="TableParagraph"/>
              <w:spacing w:line="247" w:lineRule="exact"/>
              <w:ind w:left="343" w:right="333"/>
            </w:pPr>
            <w:r>
              <w:t>KOSILO</w:t>
            </w:r>
          </w:p>
        </w:tc>
        <w:tc>
          <w:tcPr>
            <w:tcW w:w="2182" w:type="dxa"/>
            <w:tcBorders>
              <w:top w:val="single" w:sz="4" w:space="0" w:color="000001"/>
              <w:left w:val="single" w:sz="4" w:space="0" w:color="000001"/>
              <w:bottom w:val="single" w:sz="4" w:space="0" w:color="000001"/>
              <w:right w:val="single" w:sz="4" w:space="0" w:color="000001"/>
            </w:tcBorders>
            <w:tcMar>
              <w:left w:w="93" w:type="dxa"/>
            </w:tcMar>
            <w:vAlign w:val="center"/>
          </w:tcPr>
          <w:p w14:paraId="6C3EE51A" w14:textId="77777777" w:rsidR="00A8464A" w:rsidRPr="00346338" w:rsidRDefault="00A8464A" w:rsidP="00A8464A">
            <w:pPr>
              <w:pStyle w:val="TableParagraph"/>
              <w:spacing w:line="246" w:lineRule="exact"/>
              <w:ind w:left="90" w:right="77"/>
              <w:rPr>
                <w:color w:val="auto"/>
              </w:rPr>
            </w:pPr>
            <w:r w:rsidRPr="00346338">
              <w:rPr>
                <w:color w:val="auto"/>
              </w:rPr>
              <w:t>POPOLDANSKA</w:t>
            </w:r>
          </w:p>
          <w:p w14:paraId="43E7F83A" w14:textId="77777777" w:rsidR="00A8464A" w:rsidRPr="00346338" w:rsidRDefault="00A8464A" w:rsidP="00A8464A">
            <w:pPr>
              <w:pStyle w:val="TableParagraph"/>
              <w:spacing w:line="240" w:lineRule="exact"/>
              <w:ind w:left="87" w:right="77"/>
              <w:rPr>
                <w:color w:val="auto"/>
              </w:rPr>
            </w:pPr>
            <w:r w:rsidRPr="00346338">
              <w:rPr>
                <w:color w:val="auto"/>
              </w:rPr>
              <w:t>MALICA</w:t>
            </w:r>
          </w:p>
        </w:tc>
      </w:tr>
      <w:tr w:rsidR="00A8464A" w14:paraId="178E4DD5" w14:textId="77777777" w:rsidTr="00A8464A">
        <w:trPr>
          <w:trHeight w:val="465"/>
        </w:trPr>
        <w:tc>
          <w:tcPr>
            <w:tcW w:w="2183" w:type="dxa"/>
            <w:tcBorders>
              <w:top w:val="single" w:sz="4" w:space="0" w:color="000001"/>
              <w:left w:val="single" w:sz="4" w:space="0" w:color="000001"/>
              <w:bottom w:val="single" w:sz="4" w:space="0" w:color="000001"/>
              <w:right w:val="single" w:sz="4" w:space="0" w:color="000001"/>
            </w:tcBorders>
            <w:tcMar>
              <w:left w:w="93" w:type="dxa"/>
            </w:tcMar>
            <w:vAlign w:val="center"/>
          </w:tcPr>
          <w:p w14:paraId="29E2569D" w14:textId="77777777" w:rsidR="00A8464A" w:rsidRDefault="00A8464A" w:rsidP="00A8464A">
            <w:pPr>
              <w:pStyle w:val="TableParagraph"/>
              <w:ind w:right="303"/>
              <w:rPr>
                <w:b/>
              </w:rPr>
            </w:pPr>
            <w:r>
              <w:rPr>
                <w:b/>
              </w:rPr>
              <w:t>DA</w:t>
            </w:r>
          </w:p>
        </w:tc>
        <w:tc>
          <w:tcPr>
            <w:tcW w:w="2182" w:type="dxa"/>
            <w:tcBorders>
              <w:top w:val="single" w:sz="4" w:space="0" w:color="000001"/>
              <w:left w:val="single" w:sz="4" w:space="0" w:color="000001"/>
              <w:bottom w:val="single" w:sz="4" w:space="0" w:color="000001"/>
              <w:right w:val="single" w:sz="4" w:space="0" w:color="000001"/>
            </w:tcBorders>
            <w:tcMar>
              <w:left w:w="93" w:type="dxa"/>
            </w:tcMar>
            <w:vAlign w:val="center"/>
          </w:tcPr>
          <w:p w14:paraId="6B219009" w14:textId="77777777" w:rsidR="00A8464A" w:rsidRDefault="00A8464A" w:rsidP="00A8464A">
            <w:pPr>
              <w:pStyle w:val="TableParagraph"/>
              <w:ind w:left="343" w:right="331"/>
              <w:rPr>
                <w:b/>
              </w:rPr>
            </w:pPr>
            <w:r>
              <w:rPr>
                <w:b/>
              </w:rPr>
              <w:t>DA</w:t>
            </w:r>
          </w:p>
        </w:tc>
        <w:tc>
          <w:tcPr>
            <w:tcW w:w="2182" w:type="dxa"/>
            <w:tcBorders>
              <w:top w:val="single" w:sz="4" w:space="0" w:color="000001"/>
              <w:left w:val="single" w:sz="4" w:space="0" w:color="000001"/>
              <w:bottom w:val="single" w:sz="4" w:space="0" w:color="000001"/>
              <w:right w:val="single" w:sz="4" w:space="0" w:color="000001"/>
            </w:tcBorders>
            <w:tcMar>
              <w:left w:w="93" w:type="dxa"/>
            </w:tcMar>
            <w:vAlign w:val="center"/>
          </w:tcPr>
          <w:p w14:paraId="019FA2A8" w14:textId="77777777" w:rsidR="00A8464A" w:rsidRPr="00346338" w:rsidRDefault="00A8464A" w:rsidP="00A8464A">
            <w:pPr>
              <w:pStyle w:val="TableParagraph"/>
              <w:ind w:left="758"/>
              <w:rPr>
                <w:b/>
                <w:color w:val="auto"/>
              </w:rPr>
            </w:pPr>
            <w:r w:rsidRPr="00346338">
              <w:rPr>
                <w:b/>
                <w:color w:val="auto"/>
              </w:rPr>
              <w:t>DA</w:t>
            </w:r>
          </w:p>
        </w:tc>
      </w:tr>
      <w:tr w:rsidR="00A8464A" w14:paraId="2663AACA" w14:textId="77777777" w:rsidTr="00A8464A">
        <w:trPr>
          <w:trHeight w:val="465"/>
        </w:trPr>
        <w:tc>
          <w:tcPr>
            <w:tcW w:w="2183" w:type="dxa"/>
            <w:tcBorders>
              <w:top w:val="single" w:sz="4" w:space="0" w:color="000001"/>
              <w:left w:val="single" w:sz="4" w:space="0" w:color="000001"/>
              <w:bottom w:val="single" w:sz="4" w:space="0" w:color="000001"/>
              <w:right w:val="single" w:sz="4" w:space="0" w:color="000001"/>
            </w:tcBorders>
            <w:tcMar>
              <w:left w:w="93" w:type="dxa"/>
            </w:tcMar>
            <w:vAlign w:val="center"/>
          </w:tcPr>
          <w:p w14:paraId="494C9BFA" w14:textId="77777777" w:rsidR="00A8464A" w:rsidRDefault="00A8464A" w:rsidP="00A8464A">
            <w:pPr>
              <w:pStyle w:val="TableParagraph"/>
              <w:ind w:right="305"/>
              <w:rPr>
                <w:b/>
              </w:rPr>
            </w:pPr>
            <w:r>
              <w:rPr>
                <w:b/>
              </w:rPr>
              <w:t>NE</w:t>
            </w:r>
          </w:p>
        </w:tc>
        <w:tc>
          <w:tcPr>
            <w:tcW w:w="2182" w:type="dxa"/>
            <w:tcBorders>
              <w:top w:val="single" w:sz="4" w:space="0" w:color="000001"/>
              <w:left w:val="single" w:sz="4" w:space="0" w:color="000001"/>
              <w:bottom w:val="single" w:sz="4" w:space="0" w:color="000001"/>
              <w:right w:val="single" w:sz="4" w:space="0" w:color="000001"/>
            </w:tcBorders>
            <w:tcMar>
              <w:left w:w="93" w:type="dxa"/>
            </w:tcMar>
            <w:vAlign w:val="center"/>
          </w:tcPr>
          <w:p w14:paraId="1B08971F" w14:textId="77777777" w:rsidR="00A8464A" w:rsidRDefault="00A8464A" w:rsidP="00A8464A">
            <w:pPr>
              <w:pStyle w:val="TableParagraph"/>
              <w:ind w:left="343" w:right="333"/>
              <w:rPr>
                <w:b/>
              </w:rPr>
            </w:pPr>
            <w:r>
              <w:rPr>
                <w:b/>
              </w:rPr>
              <w:t>NE</w:t>
            </w:r>
          </w:p>
        </w:tc>
        <w:tc>
          <w:tcPr>
            <w:tcW w:w="2182" w:type="dxa"/>
            <w:tcBorders>
              <w:top w:val="single" w:sz="4" w:space="0" w:color="000001"/>
              <w:left w:val="single" w:sz="4" w:space="0" w:color="000001"/>
              <w:bottom w:val="single" w:sz="4" w:space="0" w:color="000001"/>
              <w:right w:val="single" w:sz="4" w:space="0" w:color="000001"/>
            </w:tcBorders>
            <w:tcMar>
              <w:left w:w="93" w:type="dxa"/>
            </w:tcMar>
            <w:vAlign w:val="center"/>
          </w:tcPr>
          <w:p w14:paraId="339A36D0" w14:textId="77777777" w:rsidR="00A8464A" w:rsidRPr="00346338" w:rsidRDefault="00A8464A" w:rsidP="00A8464A">
            <w:pPr>
              <w:pStyle w:val="TableParagraph"/>
              <w:ind w:left="763"/>
              <w:rPr>
                <w:b/>
                <w:color w:val="auto"/>
              </w:rPr>
            </w:pPr>
            <w:r w:rsidRPr="00346338">
              <w:rPr>
                <w:b/>
                <w:color w:val="auto"/>
              </w:rPr>
              <w:t>NE</w:t>
            </w:r>
          </w:p>
        </w:tc>
      </w:tr>
    </w:tbl>
    <w:p w14:paraId="589BBE9B" w14:textId="77777777" w:rsidR="008A070C" w:rsidRDefault="008A070C">
      <w:pPr>
        <w:pStyle w:val="Telobesedila"/>
        <w:spacing w:before="6"/>
        <w:rPr>
          <w:sz w:val="29"/>
        </w:rPr>
      </w:pPr>
    </w:p>
    <w:p w14:paraId="69EC1520" w14:textId="7DBD9D55" w:rsidR="008A070C" w:rsidRDefault="0030053E">
      <w:pPr>
        <w:pStyle w:val="Telobesedila"/>
        <w:spacing w:before="91"/>
        <w:ind w:left="216" w:right="135"/>
      </w:pPr>
      <w:r>
        <w:t>Cene so</w:t>
      </w:r>
      <w:r w:rsidR="00662475">
        <w:t xml:space="preserve"> skladne z  Zakonom o šolski prehrani </w:t>
      </w:r>
      <w:r>
        <w:t>in se lahko mesečno spremenijo glede na rast inflacije v Republiki Sloveniji.</w:t>
      </w:r>
    </w:p>
    <w:p w14:paraId="20F35E25" w14:textId="77777777" w:rsidR="008A070C" w:rsidRDefault="0030053E">
      <w:pPr>
        <w:pStyle w:val="Naslov1"/>
        <w:numPr>
          <w:ilvl w:val="1"/>
          <w:numId w:val="2"/>
        </w:numPr>
        <w:tabs>
          <w:tab w:val="left" w:pos="4691"/>
        </w:tabs>
        <w:spacing w:line="275" w:lineRule="exact"/>
        <w:ind w:left="4691" w:hanging="279"/>
      </w:pPr>
      <w:r>
        <w:t>člen</w:t>
      </w:r>
    </w:p>
    <w:p w14:paraId="336F6C09" w14:textId="77777777" w:rsidR="008A070C" w:rsidRDefault="0030053E">
      <w:pPr>
        <w:pStyle w:val="Telobesedila"/>
        <w:spacing w:before="2"/>
        <w:ind w:left="216"/>
      </w:pPr>
      <w:r>
        <w:t>Izvajalec bo učencu zagotavljal prehrano v času, ki je skladen s programom dela šole in sicer v normativno določeni in predpisani količini in kakovosti.</w:t>
      </w:r>
    </w:p>
    <w:p w14:paraId="549070C2" w14:textId="77777777" w:rsidR="008A070C" w:rsidRDefault="0030053E">
      <w:pPr>
        <w:pStyle w:val="Telobesedila"/>
        <w:spacing w:line="251" w:lineRule="exact"/>
        <w:ind w:left="216"/>
      </w:pPr>
      <w:r>
        <w:t>Izvajalec bo:</w:t>
      </w:r>
    </w:p>
    <w:p w14:paraId="44429400" w14:textId="77777777" w:rsidR="008A070C" w:rsidRDefault="0030053E">
      <w:pPr>
        <w:pStyle w:val="Odstavekseznama"/>
        <w:numPr>
          <w:ilvl w:val="0"/>
          <w:numId w:val="1"/>
        </w:numPr>
        <w:tabs>
          <w:tab w:val="left" w:pos="576"/>
          <w:tab w:val="left" w:pos="577"/>
        </w:tabs>
        <w:spacing w:line="269" w:lineRule="exact"/>
      </w:pPr>
      <w:r>
        <w:t>obračun prehrane pripravljal mesečno in položnice izročil učencem preko</w:t>
      </w:r>
      <w:r>
        <w:rPr>
          <w:spacing w:val="-13"/>
        </w:rPr>
        <w:t xml:space="preserve"> </w:t>
      </w:r>
      <w:r>
        <w:t>razrednika,</w:t>
      </w:r>
    </w:p>
    <w:p w14:paraId="49348F74" w14:textId="77777777" w:rsidR="008A070C" w:rsidRDefault="0030053E">
      <w:pPr>
        <w:pStyle w:val="Odstavekseznama"/>
        <w:numPr>
          <w:ilvl w:val="0"/>
          <w:numId w:val="1"/>
        </w:numPr>
        <w:tabs>
          <w:tab w:val="left" w:pos="576"/>
          <w:tab w:val="left" w:pos="577"/>
        </w:tabs>
        <w:spacing w:line="269" w:lineRule="exact"/>
      </w:pPr>
      <w:r>
        <w:t>zagotovil prehrano učencu naslednji šolski dan po prejetem naročilu in podpisu te</w:t>
      </w:r>
      <w:r>
        <w:rPr>
          <w:spacing w:val="-19"/>
        </w:rPr>
        <w:t xml:space="preserve"> </w:t>
      </w:r>
      <w:r>
        <w:t>pogodbe,</w:t>
      </w:r>
    </w:p>
    <w:p w14:paraId="00702B9D" w14:textId="77777777" w:rsidR="008A070C" w:rsidRDefault="0030053E">
      <w:pPr>
        <w:pStyle w:val="Odstavekseznama"/>
        <w:numPr>
          <w:ilvl w:val="0"/>
          <w:numId w:val="1"/>
        </w:numPr>
        <w:tabs>
          <w:tab w:val="left" w:pos="576"/>
          <w:tab w:val="left" w:pos="577"/>
        </w:tabs>
        <w:spacing w:line="269" w:lineRule="exact"/>
      </w:pPr>
      <w:r>
        <w:t>tedensko objavljal jedilnike, ki bodo izobešeni na javnem mestu v</w:t>
      </w:r>
      <w:r>
        <w:rPr>
          <w:spacing w:val="-14"/>
        </w:rPr>
        <w:t xml:space="preserve"> </w:t>
      </w:r>
      <w:r>
        <w:t>šoli,</w:t>
      </w:r>
    </w:p>
    <w:p w14:paraId="6A45CAAC" w14:textId="77777777" w:rsidR="008A070C" w:rsidRDefault="0030053E">
      <w:pPr>
        <w:pStyle w:val="Odstavekseznama"/>
        <w:numPr>
          <w:ilvl w:val="0"/>
          <w:numId w:val="1"/>
        </w:numPr>
        <w:tabs>
          <w:tab w:val="left" w:pos="576"/>
          <w:tab w:val="left" w:pos="577"/>
        </w:tabs>
        <w:spacing w:line="269" w:lineRule="exact"/>
      </w:pPr>
      <w:r>
        <w:t>vodil evidenco naročenih in odpovedanih</w:t>
      </w:r>
      <w:r>
        <w:rPr>
          <w:spacing w:val="-6"/>
        </w:rPr>
        <w:t xml:space="preserve"> </w:t>
      </w:r>
      <w:r>
        <w:t>obrokov.</w:t>
      </w:r>
    </w:p>
    <w:p w14:paraId="127D21DF" w14:textId="77777777" w:rsidR="008A070C" w:rsidRDefault="008A070C">
      <w:pPr>
        <w:pStyle w:val="Telobesedila"/>
        <w:spacing w:before="10"/>
        <w:rPr>
          <w:sz w:val="23"/>
        </w:rPr>
      </w:pPr>
    </w:p>
    <w:p w14:paraId="658930D7" w14:textId="77777777" w:rsidR="008A070C" w:rsidRDefault="0030053E">
      <w:pPr>
        <w:pStyle w:val="Naslov1"/>
        <w:numPr>
          <w:ilvl w:val="1"/>
          <w:numId w:val="2"/>
        </w:numPr>
        <w:tabs>
          <w:tab w:val="left" w:pos="4732"/>
        </w:tabs>
        <w:ind w:left="4731" w:hanging="357"/>
      </w:pPr>
      <w:r>
        <w:t>člen</w:t>
      </w:r>
    </w:p>
    <w:p w14:paraId="5B239739" w14:textId="77777777" w:rsidR="008A070C" w:rsidRDefault="0030053E">
      <w:pPr>
        <w:pStyle w:val="Telobesedila"/>
        <w:spacing w:before="2"/>
        <w:ind w:left="216"/>
      </w:pPr>
      <w:r>
        <w:t>Naročnik prehrane se obvezuje, da bo račun poravnaval v zakonsko določenem roku, navedenem na računu. Naročnik bo stroške prehrane poravnal s položnico ali preko trajnika.</w:t>
      </w:r>
    </w:p>
    <w:p w14:paraId="7F6D4DDB" w14:textId="77777777" w:rsidR="008A070C" w:rsidRDefault="0030053E">
      <w:pPr>
        <w:pStyle w:val="Odstavekseznama"/>
        <w:numPr>
          <w:ilvl w:val="1"/>
          <w:numId w:val="2"/>
        </w:numPr>
        <w:tabs>
          <w:tab w:val="left" w:pos="4739"/>
        </w:tabs>
        <w:spacing w:before="127"/>
        <w:ind w:left="4739" w:hanging="341"/>
      </w:pPr>
      <w:r>
        <w:t>člen</w:t>
      </w:r>
    </w:p>
    <w:p w14:paraId="1F50B6D5" w14:textId="77777777" w:rsidR="008A070C" w:rsidRDefault="0030053E">
      <w:pPr>
        <w:spacing w:before="2"/>
        <w:ind w:left="216" w:right="132"/>
        <w:jc w:val="both"/>
      </w:pPr>
      <w:r>
        <w:t xml:space="preserve">Naročnik se obvezuje, da </w:t>
      </w:r>
      <w:r w:rsidR="00CB44E4">
        <w:rPr>
          <w:b/>
        </w:rPr>
        <w:t xml:space="preserve">bo do 8. </w:t>
      </w:r>
      <w:r>
        <w:rPr>
          <w:b/>
        </w:rPr>
        <w:t xml:space="preserve">ure zjutraj PREKLICAL </w:t>
      </w:r>
      <w:r>
        <w:t xml:space="preserve">naročilo za prijavljene obroke v </w:t>
      </w:r>
      <w:r>
        <w:rPr>
          <w:b/>
        </w:rPr>
        <w:t>tajništvu osebno</w:t>
      </w:r>
      <w:r>
        <w:t xml:space="preserve">, </w:t>
      </w:r>
      <w:r>
        <w:rPr>
          <w:b/>
        </w:rPr>
        <w:t xml:space="preserve">po telefonu </w:t>
      </w:r>
      <w:r>
        <w:t xml:space="preserve">ali </w:t>
      </w:r>
      <w:r>
        <w:rPr>
          <w:b/>
        </w:rPr>
        <w:t>na spletni strani šole</w:t>
      </w:r>
      <w:r>
        <w:t xml:space="preserve">. </w:t>
      </w:r>
      <w:r w:rsidR="00CB44E4" w:rsidRPr="00CB44E4">
        <w:rPr>
          <w:color w:val="auto"/>
        </w:rPr>
        <w:t xml:space="preserve">Odjava </w:t>
      </w:r>
      <w:proofErr w:type="spellStart"/>
      <w:r w:rsidR="00CB44E4" w:rsidRPr="00CB44E4">
        <w:rPr>
          <w:color w:val="auto"/>
        </w:rPr>
        <w:t>nesubvencionirane</w:t>
      </w:r>
      <w:proofErr w:type="spellEnd"/>
      <w:r w:rsidR="00CB44E4" w:rsidRPr="00CB44E4">
        <w:rPr>
          <w:color w:val="auto"/>
        </w:rPr>
        <w:t xml:space="preserve"> prehrane velja od naslednjega dneva, odjava subvencionirane prehrane pa velja za tekoči dan.</w:t>
      </w:r>
      <w:r w:rsidR="00CB44E4">
        <w:rPr>
          <w:color w:val="FF0000"/>
        </w:rPr>
        <w:t xml:space="preserve"> </w:t>
      </w:r>
      <w:r>
        <w:t>Obroki, odpovedani po navedeni uri, se ne odštevajo in jih mora naročnik plačati.</w:t>
      </w:r>
    </w:p>
    <w:p w14:paraId="7682CEFC" w14:textId="77777777" w:rsidR="008A070C" w:rsidRDefault="008A070C">
      <w:pPr>
        <w:spacing w:before="2"/>
        <w:ind w:left="216" w:right="132"/>
        <w:jc w:val="both"/>
      </w:pPr>
    </w:p>
    <w:p w14:paraId="134B8FF0" w14:textId="77777777" w:rsidR="008A070C" w:rsidRDefault="0030053E">
      <w:pPr>
        <w:pStyle w:val="Naslov1"/>
        <w:numPr>
          <w:ilvl w:val="1"/>
          <w:numId w:val="2"/>
        </w:numPr>
        <w:tabs>
          <w:tab w:val="left" w:pos="4699"/>
        </w:tabs>
        <w:spacing w:line="274" w:lineRule="exact"/>
        <w:ind w:left="4698" w:hanging="293"/>
      </w:pPr>
      <w:r>
        <w:t>člen</w:t>
      </w:r>
    </w:p>
    <w:p w14:paraId="54DD9D5D" w14:textId="77777777" w:rsidR="008A070C" w:rsidRDefault="0030053E">
      <w:pPr>
        <w:spacing w:before="2"/>
        <w:ind w:left="216" w:right="134"/>
        <w:jc w:val="both"/>
        <w:rPr>
          <w:b/>
        </w:rPr>
      </w:pPr>
      <w:r>
        <w:t xml:space="preserve">Izvajalec in naročnik se dogovorita, da </w:t>
      </w:r>
      <w:r>
        <w:rPr>
          <w:b/>
        </w:rPr>
        <w:t>naročilo velja od vstopa otroka v šolo do zaključka šolskega leta, če naročnik do zadnjega šolskega dne v mesecu pisno ne sporoči spremembe. Enako velja pri odpovedi te pogodbe. Pisna izjava naročnika je aneks k tej pogodbi.</w:t>
      </w:r>
    </w:p>
    <w:p w14:paraId="54EAD4F2" w14:textId="77777777" w:rsidR="00F30795" w:rsidRDefault="00F30795">
      <w:pPr>
        <w:spacing w:before="2"/>
        <w:ind w:left="216" w:right="134"/>
        <w:jc w:val="both"/>
        <w:rPr>
          <w:b/>
        </w:rPr>
      </w:pPr>
    </w:p>
    <w:p w14:paraId="4FF831C9" w14:textId="77777777" w:rsidR="008A070C" w:rsidRDefault="0030053E">
      <w:pPr>
        <w:pStyle w:val="Naslov1"/>
        <w:numPr>
          <w:ilvl w:val="1"/>
          <w:numId w:val="2"/>
        </w:numPr>
        <w:tabs>
          <w:tab w:val="left" w:pos="4739"/>
        </w:tabs>
        <w:ind w:left="4739" w:hanging="372"/>
      </w:pPr>
      <w:r>
        <w:t>člen</w:t>
      </w:r>
    </w:p>
    <w:p w14:paraId="7F9ADF1B" w14:textId="77777777" w:rsidR="008A070C" w:rsidRDefault="0030053E">
      <w:pPr>
        <w:pStyle w:val="Telobesedila"/>
        <w:spacing w:before="3"/>
        <w:ind w:left="216" w:right="136"/>
        <w:jc w:val="both"/>
      </w:pPr>
      <w:r>
        <w:t>Regresiranje šolske prehrane se ureja preko svetovalne službe šole. Izvajalec bo dodeljeni regres upošteval pri pripravi obračuna prehrane za posamezni mesec. Naročnik, ki je zaprosil za regresirano prehrano, bo poravnal vse stroške v dogovorjenih rokih plačila in sicer do dne, ko mu bo odobren regres.</w:t>
      </w:r>
    </w:p>
    <w:p w14:paraId="736E0F02" w14:textId="77777777" w:rsidR="00F30795" w:rsidRDefault="00F30795">
      <w:pPr>
        <w:pStyle w:val="Telobesedila"/>
        <w:spacing w:before="3"/>
        <w:ind w:left="216" w:right="136"/>
        <w:jc w:val="both"/>
      </w:pPr>
    </w:p>
    <w:p w14:paraId="6042B7D6" w14:textId="77777777" w:rsidR="008A070C" w:rsidRDefault="0030053E">
      <w:pPr>
        <w:pStyle w:val="Naslov1"/>
        <w:numPr>
          <w:ilvl w:val="1"/>
          <w:numId w:val="2"/>
        </w:numPr>
        <w:tabs>
          <w:tab w:val="left" w:pos="4778"/>
        </w:tabs>
        <w:spacing w:line="275" w:lineRule="exact"/>
        <w:ind w:left="4777" w:hanging="451"/>
      </w:pPr>
      <w:r>
        <w:t>člen</w:t>
      </w:r>
    </w:p>
    <w:p w14:paraId="7A936D2C" w14:textId="77777777" w:rsidR="008A070C" w:rsidRDefault="0030053E">
      <w:pPr>
        <w:pStyle w:val="Telobesedila"/>
        <w:spacing w:before="2"/>
        <w:ind w:left="216"/>
      </w:pPr>
      <w:r>
        <w:t>Naročnik prehrane se obvezuje, da bo redno in pravočasno poravnal stroške in v primeru zamude pri plačilu tudi zamudne obresti v višini, ki so uradno določene v Republiki Sloveniji.</w:t>
      </w:r>
    </w:p>
    <w:p w14:paraId="04D0286D" w14:textId="77777777" w:rsidR="008A070C" w:rsidRDefault="0030053E">
      <w:pPr>
        <w:pStyle w:val="Telobesedila"/>
        <w:ind w:left="216"/>
      </w:pPr>
      <w:r>
        <w:t>Če naročnik ne bo poravnal obveznosti šolske prehrane tudi po osmih dneh od prejetega opomina, bo izvajalec nastali finančni dolg sodno izterjal.</w:t>
      </w:r>
    </w:p>
    <w:p w14:paraId="40AB7F64" w14:textId="77777777" w:rsidR="008A070C" w:rsidRDefault="008A070C">
      <w:pPr>
        <w:pStyle w:val="Telobesedila"/>
        <w:rPr>
          <w:sz w:val="14"/>
        </w:rPr>
      </w:pPr>
    </w:p>
    <w:p w14:paraId="0E42F619" w14:textId="77777777" w:rsidR="008A070C" w:rsidRDefault="0030053E">
      <w:pPr>
        <w:pStyle w:val="Naslov1"/>
        <w:numPr>
          <w:ilvl w:val="1"/>
          <w:numId w:val="2"/>
        </w:numPr>
        <w:tabs>
          <w:tab w:val="left" w:pos="4819"/>
        </w:tabs>
        <w:spacing w:before="90"/>
        <w:ind w:left="4818" w:hanging="533"/>
      </w:pPr>
      <w:r>
        <w:t>člen</w:t>
      </w:r>
    </w:p>
    <w:p w14:paraId="39E7DD99" w14:textId="6164586D" w:rsidR="008A070C" w:rsidRDefault="0030053E">
      <w:pPr>
        <w:pStyle w:val="Telobesedila"/>
        <w:spacing w:before="2"/>
        <w:ind w:left="216" w:right="132"/>
        <w:jc w:val="both"/>
      </w:pPr>
      <w:r>
        <w:t>Pripombe, sugestije in mnenja v zvezi s prehrano sprejema organizator šolske prehrane (gospa Jožica Medvešek Grobovšek)</w:t>
      </w:r>
      <w:r w:rsidR="00A8464A">
        <w:t>.</w:t>
      </w:r>
    </w:p>
    <w:p w14:paraId="0F2CF91F" w14:textId="77777777" w:rsidR="008A070C" w:rsidRDefault="008A070C">
      <w:pPr>
        <w:pStyle w:val="Telobesedila"/>
        <w:spacing w:before="1"/>
        <w:rPr>
          <w:sz w:val="14"/>
        </w:rPr>
      </w:pPr>
    </w:p>
    <w:p w14:paraId="4B5DD920" w14:textId="77777777" w:rsidR="008A070C" w:rsidRDefault="0030053E">
      <w:pPr>
        <w:pStyle w:val="Naslov1"/>
        <w:numPr>
          <w:ilvl w:val="1"/>
          <w:numId w:val="2"/>
        </w:numPr>
        <w:tabs>
          <w:tab w:val="left" w:pos="4739"/>
        </w:tabs>
        <w:spacing w:before="90"/>
        <w:ind w:left="4739" w:hanging="372"/>
      </w:pPr>
      <w:r>
        <w:t>člen</w:t>
      </w:r>
    </w:p>
    <w:p w14:paraId="6A5F89AC" w14:textId="77777777" w:rsidR="008A070C" w:rsidRDefault="0030053E">
      <w:pPr>
        <w:pStyle w:val="Telobesedila"/>
        <w:spacing w:before="2"/>
        <w:ind w:left="216" w:right="135"/>
      </w:pPr>
      <w:r>
        <w:t>Pogodba začne veljati naslednji dan po podpisu naročnika in vročitvi izvajalcu (preko učenca, osebno, po pošti).</w:t>
      </w:r>
    </w:p>
    <w:p w14:paraId="6E317EA6" w14:textId="77777777" w:rsidR="008A070C" w:rsidRDefault="0030053E">
      <w:pPr>
        <w:pStyle w:val="Naslov1"/>
        <w:numPr>
          <w:ilvl w:val="1"/>
          <w:numId w:val="2"/>
        </w:numPr>
        <w:tabs>
          <w:tab w:val="left" w:pos="4699"/>
        </w:tabs>
        <w:spacing w:line="272" w:lineRule="exact"/>
        <w:ind w:left="4698" w:hanging="293"/>
      </w:pPr>
      <w:r>
        <w:t>člen</w:t>
      </w:r>
    </w:p>
    <w:p w14:paraId="7BD4871C" w14:textId="77777777" w:rsidR="008A070C" w:rsidRDefault="0030053E">
      <w:pPr>
        <w:pStyle w:val="Telobesedila"/>
        <w:spacing w:before="2" w:line="480" w:lineRule="auto"/>
        <w:ind w:left="216" w:right="4105"/>
      </w:pPr>
      <w:r>
        <w:t>Spore iz te pogodbe rešuje pristojno sodišče v Črnomlju. Vsaka pogodbena stranka prejme po en izvod te pogodbe.</w:t>
      </w:r>
    </w:p>
    <w:p w14:paraId="23503117" w14:textId="77777777" w:rsidR="008A070C" w:rsidRDefault="008A070C">
      <w:pPr>
        <w:pStyle w:val="Telobesedila"/>
        <w:rPr>
          <w:sz w:val="26"/>
        </w:rPr>
      </w:pPr>
    </w:p>
    <w:p w14:paraId="5677F2D5" w14:textId="77777777" w:rsidR="008A070C" w:rsidRDefault="0030053E">
      <w:pPr>
        <w:pStyle w:val="Naslov1"/>
      </w:pPr>
      <w:r>
        <w:t>Dragatuš, _______________</w:t>
      </w:r>
    </w:p>
    <w:p w14:paraId="52ABA70D" w14:textId="77777777" w:rsidR="008A070C" w:rsidRDefault="008A070C">
      <w:pPr>
        <w:pStyle w:val="Telobesedila"/>
        <w:rPr>
          <w:sz w:val="26"/>
        </w:rPr>
      </w:pPr>
    </w:p>
    <w:p w14:paraId="1E34771D" w14:textId="77777777" w:rsidR="008A070C" w:rsidRDefault="008A070C">
      <w:pPr>
        <w:pStyle w:val="Telobesedila"/>
        <w:rPr>
          <w:sz w:val="26"/>
        </w:rPr>
      </w:pPr>
    </w:p>
    <w:p w14:paraId="5DCA61C2" w14:textId="11AF8ACA" w:rsidR="008A070C" w:rsidRDefault="0030053E">
      <w:pPr>
        <w:tabs>
          <w:tab w:val="left" w:pos="5881"/>
        </w:tabs>
        <w:spacing w:before="230"/>
        <w:ind w:left="216"/>
      </w:pPr>
      <w:r>
        <w:rPr>
          <w:sz w:val="24"/>
        </w:rPr>
        <w:t>Podpis</w:t>
      </w:r>
      <w:r>
        <w:rPr>
          <w:spacing w:val="-1"/>
          <w:sz w:val="24"/>
        </w:rPr>
        <w:t xml:space="preserve"> </w:t>
      </w:r>
      <w:r>
        <w:rPr>
          <w:sz w:val="24"/>
        </w:rPr>
        <w:t>naročnika</w:t>
      </w:r>
      <w:r w:rsidR="0056094D">
        <w:rPr>
          <w:sz w:val="24"/>
        </w:rPr>
        <w:t xml:space="preserve">                                                       </w:t>
      </w:r>
      <w:r>
        <w:rPr>
          <w:sz w:val="24"/>
        </w:rPr>
        <w:t>Izvajalec:</w:t>
      </w:r>
    </w:p>
    <w:p w14:paraId="38154198" w14:textId="4C3A569A" w:rsidR="008A070C" w:rsidRDefault="0030053E">
      <w:pPr>
        <w:tabs>
          <w:tab w:val="left" w:pos="5881"/>
        </w:tabs>
        <w:spacing w:before="230"/>
        <w:ind w:left="216"/>
      </w:pPr>
      <w:r>
        <w:rPr>
          <w:sz w:val="24"/>
        </w:rPr>
        <w:t xml:space="preserve">________________________________                   Osnovna šola </w:t>
      </w:r>
      <w:r w:rsidR="00407EC3">
        <w:rPr>
          <w:sz w:val="24"/>
        </w:rPr>
        <w:t>k</w:t>
      </w:r>
      <w:r>
        <w:rPr>
          <w:sz w:val="24"/>
        </w:rPr>
        <w:t>omandanta Staneta</w:t>
      </w:r>
      <w:r w:rsidR="0056094D">
        <w:rPr>
          <w:sz w:val="24"/>
        </w:rPr>
        <w:t xml:space="preserve"> Dragatuš</w:t>
      </w:r>
    </w:p>
    <w:p w14:paraId="22823033" w14:textId="77777777" w:rsidR="008A070C" w:rsidRDefault="008A070C">
      <w:pPr>
        <w:ind w:left="5833"/>
        <w:rPr>
          <w:sz w:val="24"/>
        </w:rPr>
      </w:pPr>
    </w:p>
    <w:p w14:paraId="777FCF0B" w14:textId="064FF619" w:rsidR="008A070C" w:rsidRDefault="0056094D">
      <w:pPr>
        <w:tabs>
          <w:tab w:val="left" w:pos="5881"/>
        </w:tabs>
        <w:ind w:left="216"/>
      </w:pPr>
      <w:r>
        <w:rPr>
          <w:sz w:val="24"/>
        </w:rPr>
        <w:t xml:space="preserve">                                                                                   </w:t>
      </w:r>
      <w:r w:rsidR="0030053E">
        <w:rPr>
          <w:sz w:val="24"/>
        </w:rPr>
        <w:t>Ravnatelj</w:t>
      </w:r>
      <w:r w:rsidR="00407EC3">
        <w:rPr>
          <w:sz w:val="24"/>
        </w:rPr>
        <w:t>ica</w:t>
      </w:r>
      <w:r w:rsidR="0030053E">
        <w:rPr>
          <w:sz w:val="24"/>
        </w:rPr>
        <w:t xml:space="preserve">: </w:t>
      </w:r>
      <w:proofErr w:type="spellStart"/>
      <w:r w:rsidR="00407EC3">
        <w:rPr>
          <w:sz w:val="24"/>
        </w:rPr>
        <w:t>Sanela</w:t>
      </w:r>
      <w:proofErr w:type="spellEnd"/>
      <w:r w:rsidR="00407EC3">
        <w:rPr>
          <w:sz w:val="24"/>
        </w:rPr>
        <w:t xml:space="preserve"> </w:t>
      </w:r>
      <w:proofErr w:type="spellStart"/>
      <w:r w:rsidR="00407EC3">
        <w:rPr>
          <w:sz w:val="24"/>
        </w:rPr>
        <w:t>Majstorović</w:t>
      </w:r>
      <w:proofErr w:type="spellEnd"/>
    </w:p>
    <w:p w14:paraId="7D36D3E0" w14:textId="77777777" w:rsidR="008A070C" w:rsidRDefault="008A070C">
      <w:pPr>
        <w:pStyle w:val="Telobesedila"/>
        <w:rPr>
          <w:sz w:val="20"/>
        </w:rPr>
      </w:pPr>
    </w:p>
    <w:p w14:paraId="3B6B3462" w14:textId="21BCF707" w:rsidR="008A070C" w:rsidRDefault="0030053E">
      <w:pPr>
        <w:pStyle w:val="Telobesedila"/>
        <w:spacing w:before="5"/>
      </w:pPr>
      <w:r>
        <w:tab/>
      </w:r>
      <w:r>
        <w:tab/>
      </w:r>
      <w:r>
        <w:tab/>
      </w:r>
      <w:r>
        <w:tab/>
      </w:r>
      <w:r>
        <w:tab/>
      </w:r>
      <w:r>
        <w:tab/>
      </w:r>
      <w:r w:rsidR="0056094D">
        <w:t xml:space="preserve">               </w:t>
      </w:r>
      <w:r>
        <w:t>____________________________</w:t>
      </w:r>
      <w:r w:rsidR="0056094D">
        <w:t>________</w:t>
      </w:r>
    </w:p>
    <w:sectPr w:rsidR="008A070C">
      <w:headerReference w:type="default" r:id="rId7"/>
      <w:pgSz w:w="11906" w:h="16838"/>
      <w:pgMar w:top="1660" w:right="1280" w:bottom="280" w:left="1200" w:header="279" w:footer="0"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63AA1" w14:textId="77777777" w:rsidR="00F768E3" w:rsidRDefault="0030053E">
      <w:r>
        <w:separator/>
      </w:r>
    </w:p>
  </w:endnote>
  <w:endnote w:type="continuationSeparator" w:id="0">
    <w:p w14:paraId="5DD86A01" w14:textId="77777777" w:rsidR="00F768E3" w:rsidRDefault="0030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charset w:val="EE"/>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55EC2" w14:textId="77777777" w:rsidR="00F768E3" w:rsidRDefault="0030053E">
      <w:r>
        <w:separator/>
      </w:r>
    </w:p>
  </w:footnote>
  <w:footnote w:type="continuationSeparator" w:id="0">
    <w:p w14:paraId="0B09D508" w14:textId="77777777" w:rsidR="00F768E3" w:rsidRDefault="00300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001D" w14:textId="77777777" w:rsidR="008A070C" w:rsidRDefault="0030053E">
    <w:pPr>
      <w:pStyle w:val="Telobesedila"/>
      <w:spacing w:line="4" w:lineRule="auto"/>
      <w:rPr>
        <w:sz w:val="20"/>
      </w:rPr>
    </w:pPr>
    <w:r>
      <w:rPr>
        <w:noProof/>
        <w:sz w:val="20"/>
        <w:lang w:val="sl-SI" w:eastAsia="sl-SI"/>
      </w:rPr>
      <mc:AlternateContent>
        <mc:Choice Requires="wps">
          <w:drawing>
            <wp:anchor distT="0" distB="0" distL="114300" distR="114300" simplePos="0" relativeHeight="3" behindDoc="1" locked="0" layoutInCell="1" allowOverlap="1" wp14:anchorId="33407551" wp14:editId="4AE16A7C">
              <wp:simplePos x="0" y="0"/>
              <wp:positionH relativeFrom="page">
                <wp:posOffset>881380</wp:posOffset>
              </wp:positionH>
              <wp:positionV relativeFrom="page">
                <wp:posOffset>987425</wp:posOffset>
              </wp:positionV>
              <wp:extent cx="4071620" cy="3175"/>
              <wp:effectExtent l="0" t="0" r="0" b="0"/>
              <wp:wrapNone/>
              <wp:docPr id="1" name="grafika1"/>
              <wp:cNvGraphicFramePr/>
              <a:graphic xmlns:a="http://schemas.openxmlformats.org/drawingml/2006/main">
                <a:graphicData uri="http://schemas.microsoft.com/office/word/2010/wordprocessingShape">
                  <wps:wsp>
                    <wps:cNvCnPr/>
                    <wps:spPr>
                      <a:xfrm>
                        <a:off x="0" y="0"/>
                        <a:ext cx="407088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2F2FB05" id="grafika1" o:spid="_x0000_s1026" style="position:absolute;z-index:-503316477;visibility:visible;mso-wrap-style:square;mso-wrap-distance-left:9pt;mso-wrap-distance-top:0;mso-wrap-distance-right:9pt;mso-wrap-distance-bottom:0;mso-position-horizontal:absolute;mso-position-horizontal-relative:page;mso-position-vertical:absolute;mso-position-vertical-relative:page" from="69.4pt,77.75pt" to="39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" strokeweight=".18mm">
              <w10:wrap anchorx="page" anchory="page"/>
            </v:line>
          </w:pict>
        </mc:Fallback>
      </mc:AlternateContent>
    </w:r>
    <w:r>
      <w:rPr>
        <w:noProof/>
        <w:sz w:val="20"/>
        <w:lang w:val="sl-SI" w:eastAsia="sl-SI"/>
      </w:rPr>
      <mc:AlternateContent>
        <mc:Choice Requires="wps">
          <w:drawing>
            <wp:anchor distT="0" distB="0" distL="114300" distR="114300" simplePos="0" relativeHeight="5" behindDoc="1" locked="0" layoutInCell="1" allowOverlap="1" wp14:anchorId="44BEEA84" wp14:editId="6B37B121">
              <wp:simplePos x="0" y="0"/>
              <wp:positionH relativeFrom="page">
                <wp:posOffset>1866900</wp:posOffset>
              </wp:positionH>
              <wp:positionV relativeFrom="page">
                <wp:posOffset>346075</wp:posOffset>
              </wp:positionV>
              <wp:extent cx="2179955" cy="535305"/>
              <wp:effectExtent l="0" t="0" r="0" b="0"/>
              <wp:wrapNone/>
              <wp:docPr id="2" name="grafika2"/>
              <wp:cNvGraphicFramePr/>
              <a:graphic xmlns:a="http://schemas.openxmlformats.org/drawingml/2006/main">
                <a:graphicData uri="http://schemas.microsoft.com/office/word/2010/wordprocessingShape">
                  <wps:wsp>
                    <wps:cNvSpPr/>
                    <wps:spPr>
                      <a:xfrm>
                        <a:off x="0" y="0"/>
                        <a:ext cx="2179440" cy="534600"/>
                      </a:xfrm>
                      <a:prstGeom prst="rect">
                        <a:avLst/>
                      </a:prstGeom>
                      <a:noFill/>
                      <a:ln>
                        <a:noFill/>
                      </a:ln>
                    </wps:spPr>
                    <wps:style>
                      <a:lnRef idx="0">
                        <a:scrgbClr r="0" g="0" b="0"/>
                      </a:lnRef>
                      <a:fillRef idx="0">
                        <a:scrgbClr r="0" g="0" b="0"/>
                      </a:fillRef>
                      <a:effectRef idx="0">
                        <a:scrgbClr r="0" g="0" b="0"/>
                      </a:effectRef>
                      <a:fontRef idx="minor"/>
                    </wps:style>
                    <wps:txbx>
                      <w:txbxContent>
                        <w:p w14:paraId="359ACAA9" w14:textId="77777777" w:rsidR="008A070C" w:rsidRDefault="0030053E">
                          <w:pPr>
                            <w:pStyle w:val="Vsebinaokvira"/>
                            <w:spacing w:before="12"/>
                            <w:ind w:left="20"/>
                            <w:rPr>
                              <w:rFonts w:ascii="Arial" w:hAnsi="Arial"/>
                              <w:sz w:val="14"/>
                            </w:rPr>
                          </w:pPr>
                          <w:r>
                            <w:rPr>
                              <w:rFonts w:ascii="Arial" w:hAnsi="Arial"/>
                              <w:color w:val="5F5F5F"/>
                              <w:sz w:val="14"/>
                            </w:rPr>
                            <w:t>Dragatuš 48, 8343 Dragatuš</w:t>
                          </w:r>
                        </w:p>
                        <w:p w14:paraId="0E5D7443" w14:textId="77777777" w:rsidR="008A070C" w:rsidRDefault="0030053E">
                          <w:pPr>
                            <w:pStyle w:val="Vsebinaokvira"/>
                            <w:spacing w:line="160" w:lineRule="exact"/>
                            <w:ind w:left="20"/>
                            <w:rPr>
                              <w:rFonts w:ascii="Arial" w:hAnsi="Arial"/>
                              <w:sz w:val="14"/>
                            </w:rPr>
                          </w:pPr>
                          <w:r>
                            <w:rPr>
                              <w:rFonts w:ascii="Arial" w:hAnsi="Arial"/>
                              <w:color w:val="5F5F5F"/>
                              <w:sz w:val="14"/>
                            </w:rPr>
                            <w:t>T: 07/ 30 57 810, F: 07/ 30 57 811</w:t>
                          </w:r>
                        </w:p>
                        <w:p w14:paraId="3241F107" w14:textId="77777777" w:rsidR="008A070C" w:rsidRDefault="0030053E">
                          <w:pPr>
                            <w:pStyle w:val="Vsebinaokvira"/>
                            <w:spacing w:line="160" w:lineRule="exact"/>
                            <w:ind w:left="20"/>
                            <w:rPr>
                              <w:rFonts w:ascii="Arial" w:hAnsi="Arial"/>
                              <w:sz w:val="14"/>
                            </w:rPr>
                          </w:pPr>
                          <w:r>
                            <w:rPr>
                              <w:rFonts w:ascii="Arial" w:hAnsi="Arial"/>
                              <w:color w:val="5F5F5F"/>
                              <w:sz w:val="14"/>
                            </w:rPr>
                            <w:t>ID</w:t>
                          </w:r>
                          <w:r>
                            <w:rPr>
                              <w:rFonts w:ascii="Arial" w:hAnsi="Arial"/>
                              <w:color w:val="5F5F5F"/>
                              <w:spacing w:val="-11"/>
                              <w:sz w:val="14"/>
                            </w:rPr>
                            <w:t xml:space="preserve"> </w:t>
                          </w:r>
                          <w:r>
                            <w:rPr>
                              <w:rFonts w:ascii="Arial" w:hAnsi="Arial"/>
                              <w:color w:val="5F5F5F"/>
                              <w:sz w:val="14"/>
                            </w:rPr>
                            <w:t>za</w:t>
                          </w:r>
                          <w:r>
                            <w:rPr>
                              <w:rFonts w:ascii="Arial" w:hAnsi="Arial"/>
                              <w:color w:val="5F5F5F"/>
                              <w:spacing w:val="-11"/>
                              <w:sz w:val="14"/>
                            </w:rPr>
                            <w:t xml:space="preserve"> </w:t>
                          </w:r>
                          <w:r>
                            <w:rPr>
                              <w:rFonts w:ascii="Arial" w:hAnsi="Arial"/>
                              <w:color w:val="5F5F5F"/>
                              <w:sz w:val="14"/>
                            </w:rPr>
                            <w:t>DDV:</w:t>
                          </w:r>
                          <w:r>
                            <w:rPr>
                              <w:rFonts w:ascii="Arial" w:hAnsi="Arial"/>
                              <w:color w:val="5F5F5F"/>
                              <w:spacing w:val="-11"/>
                              <w:sz w:val="14"/>
                            </w:rPr>
                            <w:t xml:space="preserve"> </w:t>
                          </w:r>
                          <w:r>
                            <w:rPr>
                              <w:rFonts w:ascii="Arial" w:hAnsi="Arial"/>
                              <w:color w:val="5F5F5F"/>
                              <w:sz w:val="14"/>
                            </w:rPr>
                            <w:t>83415394,</w:t>
                          </w:r>
                          <w:r>
                            <w:rPr>
                              <w:rFonts w:ascii="Arial" w:hAnsi="Arial"/>
                              <w:color w:val="5F5F5F"/>
                              <w:spacing w:val="-11"/>
                              <w:sz w:val="14"/>
                            </w:rPr>
                            <w:t xml:space="preserve"> </w:t>
                          </w:r>
                          <w:r>
                            <w:rPr>
                              <w:rFonts w:ascii="Arial" w:hAnsi="Arial"/>
                              <w:color w:val="5F5F5F"/>
                              <w:sz w:val="14"/>
                            </w:rPr>
                            <w:t>ŽIRO</w:t>
                          </w:r>
                          <w:r>
                            <w:rPr>
                              <w:rFonts w:ascii="Arial" w:hAnsi="Arial"/>
                              <w:color w:val="5F5F5F"/>
                              <w:spacing w:val="-9"/>
                              <w:sz w:val="14"/>
                            </w:rPr>
                            <w:t xml:space="preserve"> </w:t>
                          </w:r>
                          <w:r>
                            <w:rPr>
                              <w:rFonts w:ascii="Arial" w:hAnsi="Arial"/>
                              <w:color w:val="5F5F5F"/>
                              <w:sz w:val="14"/>
                            </w:rPr>
                            <w:t>R.:</w:t>
                          </w:r>
                          <w:r>
                            <w:rPr>
                              <w:rFonts w:ascii="Arial" w:hAnsi="Arial"/>
                              <w:color w:val="5F5F5F"/>
                              <w:spacing w:val="-11"/>
                              <w:sz w:val="14"/>
                            </w:rPr>
                            <w:t xml:space="preserve"> </w:t>
                          </w:r>
                          <w:r>
                            <w:rPr>
                              <w:rFonts w:ascii="Arial" w:hAnsi="Arial"/>
                              <w:color w:val="5F5F5F"/>
                              <w:sz w:val="14"/>
                            </w:rPr>
                            <w:t>01217</w:t>
                          </w:r>
                          <w:r>
                            <w:rPr>
                              <w:rFonts w:ascii="Arial" w:hAnsi="Arial"/>
                              <w:color w:val="5F5F5F"/>
                              <w:spacing w:val="-8"/>
                              <w:sz w:val="14"/>
                            </w:rPr>
                            <w:t xml:space="preserve"> </w:t>
                          </w:r>
                          <w:r>
                            <w:rPr>
                              <w:rFonts w:ascii="Arial" w:hAnsi="Arial"/>
                              <w:color w:val="5F5F5F"/>
                              <w:sz w:val="14"/>
                            </w:rPr>
                            <w:t>–</w:t>
                          </w:r>
                          <w:r>
                            <w:rPr>
                              <w:rFonts w:ascii="Arial" w:hAnsi="Arial"/>
                              <w:color w:val="5F5F5F"/>
                              <w:spacing w:val="-10"/>
                              <w:sz w:val="14"/>
                            </w:rPr>
                            <w:t xml:space="preserve"> </w:t>
                          </w:r>
                          <w:r>
                            <w:rPr>
                              <w:rFonts w:ascii="Arial" w:hAnsi="Arial"/>
                              <w:color w:val="5F5F5F"/>
                              <w:sz w:val="14"/>
                            </w:rPr>
                            <w:t>6030</w:t>
                          </w:r>
                          <w:r>
                            <w:rPr>
                              <w:rFonts w:ascii="Arial" w:hAnsi="Arial"/>
                              <w:color w:val="5F5F5F"/>
                              <w:spacing w:val="-11"/>
                              <w:sz w:val="14"/>
                            </w:rPr>
                            <w:t xml:space="preserve"> </w:t>
                          </w:r>
                          <w:r>
                            <w:rPr>
                              <w:rFonts w:ascii="Arial" w:hAnsi="Arial"/>
                              <w:color w:val="5F5F5F"/>
                              <w:sz w:val="14"/>
                            </w:rPr>
                            <w:t>-</w:t>
                          </w:r>
                          <w:r>
                            <w:rPr>
                              <w:rFonts w:ascii="Arial" w:hAnsi="Arial"/>
                              <w:color w:val="5F5F5F"/>
                              <w:spacing w:val="-11"/>
                              <w:sz w:val="14"/>
                            </w:rPr>
                            <w:t xml:space="preserve"> </w:t>
                          </w:r>
                          <w:r>
                            <w:rPr>
                              <w:rFonts w:ascii="Arial" w:hAnsi="Arial"/>
                              <w:color w:val="5F5F5F"/>
                              <w:sz w:val="14"/>
                            </w:rPr>
                            <w:t>647939</w:t>
                          </w:r>
                        </w:p>
                        <w:p w14:paraId="26C86659" w14:textId="77777777" w:rsidR="008A070C" w:rsidRDefault="0030053E">
                          <w:pPr>
                            <w:pStyle w:val="Vsebinaokvira"/>
                            <w:ind w:left="20" w:right="1118"/>
                          </w:pPr>
                          <w:r>
                            <w:rPr>
                              <w:rFonts w:ascii="Arial" w:hAnsi="Arial"/>
                              <w:color w:val="5F5F5F"/>
                              <w:w w:val="95"/>
                              <w:sz w:val="14"/>
                            </w:rPr>
                            <w:t xml:space="preserve">E: </w:t>
                          </w:r>
                          <w:hyperlink r:id="rId1">
                            <w:r>
                              <w:rPr>
                                <w:rStyle w:val="Spletnapovezava"/>
                                <w:rFonts w:ascii="Arial" w:hAnsi="Arial"/>
                                <w:color w:val="5F5F5F"/>
                                <w:w w:val="95"/>
                                <w:sz w:val="14"/>
                              </w:rPr>
                              <w:t>spletna.stran.osksd@guest.arnes.si</w:t>
                            </w:r>
                          </w:hyperlink>
                          <w:r>
                            <w:rPr>
                              <w:rFonts w:ascii="Arial" w:hAnsi="Arial"/>
                              <w:color w:val="5F5F5F"/>
                              <w:w w:val="95"/>
                              <w:sz w:val="14"/>
                            </w:rPr>
                            <w:t xml:space="preserve"> </w:t>
                          </w:r>
                          <w:r>
                            <w:rPr>
                              <w:rFonts w:ascii="Arial" w:hAnsi="Arial"/>
                              <w:color w:val="5F5F5F"/>
                              <w:sz w:val="14"/>
                            </w:rPr>
                            <w:t xml:space="preserve">I: </w:t>
                          </w:r>
                          <w:hyperlink r:id="rId2">
                            <w:r>
                              <w:rPr>
                                <w:rStyle w:val="Spletnapovezava"/>
                                <w:rFonts w:ascii="Arial" w:hAnsi="Arial"/>
                                <w:color w:val="5F5F5F"/>
                                <w:sz w:val="14"/>
                              </w:rPr>
                              <w:t>http://www2.arnes.si/~osnmksd2/</w:t>
                            </w:r>
                          </w:hyperlink>
                        </w:p>
                      </w:txbxContent>
                    </wps:txbx>
                    <wps:bodyPr lIns="0" tIns="0" rIns="0" bIns="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4BEEA84" id="grafika2" o:spid="_x0000_s1026" style="position:absolute;margin-left:147pt;margin-top:27.25pt;width:171.65pt;height:42.15pt;z-index:-5033164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" filled="f" stroked="f">
              <v:textbox inset="0,0,0,0">
                <w:txbxContent>
                  <w:p w14:paraId="359ACAA9" w14:textId="77777777" w:rsidR="008A070C" w:rsidRDefault="0030053E">
                    <w:pPr>
                      <w:pStyle w:val="Vsebinaokvira"/>
                      <w:spacing w:before="12"/>
                      <w:ind w:left="20"/>
                      <w:rPr>
                        <w:rFonts w:ascii="Arial" w:hAnsi="Arial"/>
                        <w:sz w:val="14"/>
                      </w:rPr>
                    </w:pPr>
                    <w:r>
                      <w:rPr>
                        <w:rFonts w:ascii="Arial" w:hAnsi="Arial"/>
                        <w:color w:val="5F5F5F"/>
                        <w:sz w:val="14"/>
                      </w:rPr>
                      <w:t>Dragatuš 48, 8343 Dragatuš</w:t>
                    </w:r>
                  </w:p>
                  <w:p w14:paraId="0E5D7443" w14:textId="77777777" w:rsidR="008A070C" w:rsidRDefault="0030053E">
                    <w:pPr>
                      <w:pStyle w:val="Vsebinaokvira"/>
                      <w:spacing w:line="160" w:lineRule="exact"/>
                      <w:ind w:left="20"/>
                      <w:rPr>
                        <w:rFonts w:ascii="Arial" w:hAnsi="Arial"/>
                        <w:sz w:val="14"/>
                      </w:rPr>
                    </w:pPr>
                    <w:r>
                      <w:rPr>
                        <w:rFonts w:ascii="Arial" w:hAnsi="Arial"/>
                        <w:color w:val="5F5F5F"/>
                        <w:sz w:val="14"/>
                      </w:rPr>
                      <w:t>T: 07/ 30 57 810, F: 07/ 30 57 811</w:t>
                    </w:r>
                  </w:p>
                  <w:p w14:paraId="3241F107" w14:textId="77777777" w:rsidR="008A070C" w:rsidRDefault="0030053E">
                    <w:pPr>
                      <w:pStyle w:val="Vsebinaokvira"/>
                      <w:spacing w:line="160" w:lineRule="exact"/>
                      <w:ind w:left="20"/>
                      <w:rPr>
                        <w:rFonts w:ascii="Arial" w:hAnsi="Arial"/>
                        <w:sz w:val="14"/>
                      </w:rPr>
                    </w:pPr>
                    <w:r>
                      <w:rPr>
                        <w:rFonts w:ascii="Arial" w:hAnsi="Arial"/>
                        <w:color w:val="5F5F5F"/>
                        <w:sz w:val="14"/>
                      </w:rPr>
                      <w:t>ID</w:t>
                    </w:r>
                    <w:r>
                      <w:rPr>
                        <w:rFonts w:ascii="Arial" w:hAnsi="Arial"/>
                        <w:color w:val="5F5F5F"/>
                        <w:spacing w:val="-11"/>
                        <w:sz w:val="14"/>
                      </w:rPr>
                      <w:t xml:space="preserve"> </w:t>
                    </w:r>
                    <w:r>
                      <w:rPr>
                        <w:rFonts w:ascii="Arial" w:hAnsi="Arial"/>
                        <w:color w:val="5F5F5F"/>
                        <w:sz w:val="14"/>
                      </w:rPr>
                      <w:t>za</w:t>
                    </w:r>
                    <w:r>
                      <w:rPr>
                        <w:rFonts w:ascii="Arial" w:hAnsi="Arial"/>
                        <w:color w:val="5F5F5F"/>
                        <w:spacing w:val="-11"/>
                        <w:sz w:val="14"/>
                      </w:rPr>
                      <w:t xml:space="preserve"> </w:t>
                    </w:r>
                    <w:r>
                      <w:rPr>
                        <w:rFonts w:ascii="Arial" w:hAnsi="Arial"/>
                        <w:color w:val="5F5F5F"/>
                        <w:sz w:val="14"/>
                      </w:rPr>
                      <w:t>DDV:</w:t>
                    </w:r>
                    <w:r>
                      <w:rPr>
                        <w:rFonts w:ascii="Arial" w:hAnsi="Arial"/>
                        <w:color w:val="5F5F5F"/>
                        <w:spacing w:val="-11"/>
                        <w:sz w:val="14"/>
                      </w:rPr>
                      <w:t xml:space="preserve"> </w:t>
                    </w:r>
                    <w:r>
                      <w:rPr>
                        <w:rFonts w:ascii="Arial" w:hAnsi="Arial"/>
                        <w:color w:val="5F5F5F"/>
                        <w:sz w:val="14"/>
                      </w:rPr>
                      <w:t>83415394,</w:t>
                    </w:r>
                    <w:r>
                      <w:rPr>
                        <w:rFonts w:ascii="Arial" w:hAnsi="Arial"/>
                        <w:color w:val="5F5F5F"/>
                        <w:spacing w:val="-11"/>
                        <w:sz w:val="14"/>
                      </w:rPr>
                      <w:t xml:space="preserve"> </w:t>
                    </w:r>
                    <w:r>
                      <w:rPr>
                        <w:rFonts w:ascii="Arial" w:hAnsi="Arial"/>
                        <w:color w:val="5F5F5F"/>
                        <w:sz w:val="14"/>
                      </w:rPr>
                      <w:t>ŽIRO</w:t>
                    </w:r>
                    <w:r>
                      <w:rPr>
                        <w:rFonts w:ascii="Arial" w:hAnsi="Arial"/>
                        <w:color w:val="5F5F5F"/>
                        <w:spacing w:val="-9"/>
                        <w:sz w:val="14"/>
                      </w:rPr>
                      <w:t xml:space="preserve"> </w:t>
                    </w:r>
                    <w:r>
                      <w:rPr>
                        <w:rFonts w:ascii="Arial" w:hAnsi="Arial"/>
                        <w:color w:val="5F5F5F"/>
                        <w:sz w:val="14"/>
                      </w:rPr>
                      <w:t>R.:</w:t>
                    </w:r>
                    <w:r>
                      <w:rPr>
                        <w:rFonts w:ascii="Arial" w:hAnsi="Arial"/>
                        <w:color w:val="5F5F5F"/>
                        <w:spacing w:val="-11"/>
                        <w:sz w:val="14"/>
                      </w:rPr>
                      <w:t xml:space="preserve"> </w:t>
                    </w:r>
                    <w:r>
                      <w:rPr>
                        <w:rFonts w:ascii="Arial" w:hAnsi="Arial"/>
                        <w:color w:val="5F5F5F"/>
                        <w:sz w:val="14"/>
                      </w:rPr>
                      <w:t>01217</w:t>
                    </w:r>
                    <w:r>
                      <w:rPr>
                        <w:rFonts w:ascii="Arial" w:hAnsi="Arial"/>
                        <w:color w:val="5F5F5F"/>
                        <w:spacing w:val="-8"/>
                        <w:sz w:val="14"/>
                      </w:rPr>
                      <w:t xml:space="preserve"> </w:t>
                    </w:r>
                    <w:r>
                      <w:rPr>
                        <w:rFonts w:ascii="Arial" w:hAnsi="Arial"/>
                        <w:color w:val="5F5F5F"/>
                        <w:sz w:val="14"/>
                      </w:rPr>
                      <w:t>–</w:t>
                    </w:r>
                    <w:r>
                      <w:rPr>
                        <w:rFonts w:ascii="Arial" w:hAnsi="Arial"/>
                        <w:color w:val="5F5F5F"/>
                        <w:spacing w:val="-10"/>
                        <w:sz w:val="14"/>
                      </w:rPr>
                      <w:t xml:space="preserve"> </w:t>
                    </w:r>
                    <w:r>
                      <w:rPr>
                        <w:rFonts w:ascii="Arial" w:hAnsi="Arial"/>
                        <w:color w:val="5F5F5F"/>
                        <w:sz w:val="14"/>
                      </w:rPr>
                      <w:t>6030</w:t>
                    </w:r>
                    <w:r>
                      <w:rPr>
                        <w:rFonts w:ascii="Arial" w:hAnsi="Arial"/>
                        <w:color w:val="5F5F5F"/>
                        <w:spacing w:val="-11"/>
                        <w:sz w:val="14"/>
                      </w:rPr>
                      <w:t xml:space="preserve"> </w:t>
                    </w:r>
                    <w:r>
                      <w:rPr>
                        <w:rFonts w:ascii="Arial" w:hAnsi="Arial"/>
                        <w:color w:val="5F5F5F"/>
                        <w:sz w:val="14"/>
                      </w:rPr>
                      <w:t>-</w:t>
                    </w:r>
                    <w:r>
                      <w:rPr>
                        <w:rFonts w:ascii="Arial" w:hAnsi="Arial"/>
                        <w:color w:val="5F5F5F"/>
                        <w:spacing w:val="-11"/>
                        <w:sz w:val="14"/>
                      </w:rPr>
                      <w:t xml:space="preserve"> </w:t>
                    </w:r>
                    <w:r>
                      <w:rPr>
                        <w:rFonts w:ascii="Arial" w:hAnsi="Arial"/>
                        <w:color w:val="5F5F5F"/>
                        <w:sz w:val="14"/>
                      </w:rPr>
                      <w:t>647939</w:t>
                    </w:r>
                  </w:p>
                  <w:p w14:paraId="26C86659" w14:textId="77777777" w:rsidR="008A070C" w:rsidRDefault="0030053E">
                    <w:pPr>
                      <w:pStyle w:val="Vsebinaokvira"/>
                      <w:ind w:left="20" w:right="1118"/>
                    </w:pPr>
                    <w:r>
                      <w:rPr>
                        <w:rFonts w:ascii="Arial" w:hAnsi="Arial"/>
                        <w:color w:val="5F5F5F"/>
                        <w:w w:val="95"/>
                        <w:sz w:val="14"/>
                      </w:rPr>
                      <w:t xml:space="preserve">E: </w:t>
                    </w:r>
                    <w:hyperlink r:id="rId3">
                      <w:r>
                        <w:rPr>
                          <w:rStyle w:val="Spletnapovezava"/>
                          <w:rFonts w:ascii="Arial" w:hAnsi="Arial"/>
                          <w:color w:val="5F5F5F"/>
                          <w:w w:val="95"/>
                          <w:sz w:val="14"/>
                        </w:rPr>
                        <w:t>spletna.stran.osksd@guest.arnes.si</w:t>
                      </w:r>
                    </w:hyperlink>
                    <w:r>
                      <w:rPr>
                        <w:rFonts w:ascii="Arial" w:hAnsi="Arial"/>
                        <w:color w:val="5F5F5F"/>
                        <w:w w:val="95"/>
                        <w:sz w:val="14"/>
                      </w:rPr>
                      <w:t xml:space="preserve"> </w:t>
                    </w:r>
                    <w:r>
                      <w:rPr>
                        <w:rFonts w:ascii="Arial" w:hAnsi="Arial"/>
                        <w:color w:val="5F5F5F"/>
                        <w:sz w:val="14"/>
                      </w:rPr>
                      <w:t xml:space="preserve">I: </w:t>
                    </w:r>
                    <w:hyperlink r:id="rId4">
                      <w:r>
                        <w:rPr>
                          <w:rStyle w:val="Spletnapovezava"/>
                          <w:rFonts w:ascii="Arial" w:hAnsi="Arial"/>
                          <w:color w:val="5F5F5F"/>
                          <w:sz w:val="14"/>
                        </w:rPr>
                        <w:t>http://www2.arnes.si/~osnmksd2/</w:t>
                      </w:r>
                    </w:hyperlink>
                  </w:p>
                </w:txbxContent>
              </v:textbox>
              <w10:wrap anchorx="page" anchory="page"/>
            </v:rect>
          </w:pict>
        </mc:Fallback>
      </mc:AlternateContent>
    </w:r>
    <w:r>
      <w:rPr>
        <w:noProof/>
        <w:sz w:val="20"/>
        <w:lang w:val="sl-SI" w:eastAsia="sl-SI"/>
      </w:rPr>
      <w:drawing>
        <wp:anchor distT="0" distB="0" distL="0" distR="0" simplePos="0" relativeHeight="7" behindDoc="1" locked="0" layoutInCell="1" allowOverlap="1" wp14:anchorId="52931D66" wp14:editId="70DBA6CC">
          <wp:simplePos x="0" y="0"/>
          <wp:positionH relativeFrom="page">
            <wp:posOffset>887095</wp:posOffset>
          </wp:positionH>
          <wp:positionV relativeFrom="page">
            <wp:posOffset>176530</wp:posOffset>
          </wp:positionV>
          <wp:extent cx="658495" cy="706120"/>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noChangeArrowheads="1"/>
                  </pic:cNvPicPr>
                </pic:nvPicPr>
                <pic:blipFill>
                  <a:blip r:embed="rId5"/>
                  <a:stretch>
                    <a:fillRect/>
                  </a:stretch>
                </pic:blipFill>
                <pic:spPr bwMode="auto">
                  <a:xfrm>
                    <a:off x="0" y="0"/>
                    <a:ext cx="658495" cy="706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74B91"/>
    <w:multiLevelType w:val="multilevel"/>
    <w:tmpl w:val="62A6DA84"/>
    <w:lvl w:ilvl="0">
      <w:start w:val="1"/>
      <w:numFmt w:val="decimal"/>
      <w:lvlText w:val="%1."/>
      <w:lvlJc w:val="left"/>
      <w:pPr>
        <w:ind w:left="936" w:hanging="360"/>
      </w:pPr>
      <w:rPr>
        <w:rFonts w:eastAsia="Times New Roman" w:cs="Times New Roman"/>
        <w:spacing w:val="-23"/>
        <w:w w:val="100"/>
        <w:sz w:val="24"/>
        <w:szCs w:val="24"/>
        <w:lang w:val="sl" w:eastAsia="sl" w:bidi="sl"/>
      </w:rPr>
    </w:lvl>
    <w:lvl w:ilvl="1">
      <w:start w:val="1"/>
      <w:numFmt w:val="upperRoman"/>
      <w:lvlText w:val="%2."/>
      <w:lvlJc w:val="left"/>
      <w:pPr>
        <w:ind w:left="4652" w:hanging="200"/>
      </w:pPr>
      <w:rPr>
        <w:spacing w:val="-4"/>
        <w:w w:val="99"/>
        <w:sz w:val="24"/>
        <w:lang w:val="sl" w:eastAsia="sl" w:bidi="sl"/>
      </w:rPr>
    </w:lvl>
    <w:lvl w:ilvl="2">
      <w:start w:val="1"/>
      <w:numFmt w:val="bullet"/>
      <w:lvlText w:val=""/>
      <w:lvlJc w:val="left"/>
      <w:pPr>
        <w:ind w:left="5189" w:hanging="200"/>
      </w:pPr>
      <w:rPr>
        <w:rFonts w:ascii="Symbol" w:hAnsi="Symbol" w:cs="Symbol" w:hint="default"/>
        <w:lang w:val="sl" w:eastAsia="sl" w:bidi="sl"/>
      </w:rPr>
    </w:lvl>
    <w:lvl w:ilvl="3">
      <w:start w:val="1"/>
      <w:numFmt w:val="bullet"/>
      <w:lvlText w:val=""/>
      <w:lvlJc w:val="left"/>
      <w:pPr>
        <w:ind w:left="5719" w:hanging="200"/>
      </w:pPr>
      <w:rPr>
        <w:rFonts w:ascii="Symbol" w:hAnsi="Symbol" w:cs="Symbol" w:hint="default"/>
        <w:lang w:val="sl" w:eastAsia="sl" w:bidi="sl"/>
      </w:rPr>
    </w:lvl>
    <w:lvl w:ilvl="4">
      <w:start w:val="1"/>
      <w:numFmt w:val="bullet"/>
      <w:lvlText w:val=""/>
      <w:lvlJc w:val="left"/>
      <w:pPr>
        <w:ind w:left="6248" w:hanging="200"/>
      </w:pPr>
      <w:rPr>
        <w:rFonts w:ascii="Symbol" w:hAnsi="Symbol" w:cs="Symbol" w:hint="default"/>
        <w:lang w:val="sl" w:eastAsia="sl" w:bidi="sl"/>
      </w:rPr>
    </w:lvl>
    <w:lvl w:ilvl="5">
      <w:start w:val="1"/>
      <w:numFmt w:val="bullet"/>
      <w:lvlText w:val=""/>
      <w:lvlJc w:val="left"/>
      <w:pPr>
        <w:ind w:left="6778" w:hanging="200"/>
      </w:pPr>
      <w:rPr>
        <w:rFonts w:ascii="Symbol" w:hAnsi="Symbol" w:cs="Symbol" w:hint="default"/>
        <w:lang w:val="sl" w:eastAsia="sl" w:bidi="sl"/>
      </w:rPr>
    </w:lvl>
    <w:lvl w:ilvl="6">
      <w:start w:val="1"/>
      <w:numFmt w:val="bullet"/>
      <w:lvlText w:val=""/>
      <w:lvlJc w:val="left"/>
      <w:pPr>
        <w:ind w:left="7308" w:hanging="200"/>
      </w:pPr>
      <w:rPr>
        <w:rFonts w:ascii="Symbol" w:hAnsi="Symbol" w:cs="Symbol" w:hint="default"/>
        <w:lang w:val="sl" w:eastAsia="sl" w:bidi="sl"/>
      </w:rPr>
    </w:lvl>
    <w:lvl w:ilvl="7">
      <w:start w:val="1"/>
      <w:numFmt w:val="bullet"/>
      <w:lvlText w:val=""/>
      <w:lvlJc w:val="left"/>
      <w:pPr>
        <w:ind w:left="7837" w:hanging="200"/>
      </w:pPr>
      <w:rPr>
        <w:rFonts w:ascii="Symbol" w:hAnsi="Symbol" w:cs="Symbol" w:hint="default"/>
        <w:lang w:val="sl" w:eastAsia="sl" w:bidi="sl"/>
      </w:rPr>
    </w:lvl>
    <w:lvl w:ilvl="8">
      <w:start w:val="1"/>
      <w:numFmt w:val="bullet"/>
      <w:lvlText w:val=""/>
      <w:lvlJc w:val="left"/>
      <w:pPr>
        <w:ind w:left="8367" w:hanging="200"/>
      </w:pPr>
      <w:rPr>
        <w:rFonts w:ascii="Symbol" w:hAnsi="Symbol" w:cs="Symbol" w:hint="default"/>
        <w:lang w:val="sl" w:eastAsia="sl" w:bidi="sl"/>
      </w:rPr>
    </w:lvl>
  </w:abstractNum>
  <w:abstractNum w:abstractNumId="1" w15:restartNumberingAfterBreak="0">
    <w:nsid w:val="444957CE"/>
    <w:multiLevelType w:val="multilevel"/>
    <w:tmpl w:val="895882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739119B"/>
    <w:multiLevelType w:val="multilevel"/>
    <w:tmpl w:val="35684BE0"/>
    <w:lvl w:ilvl="0">
      <w:start w:val="1"/>
      <w:numFmt w:val="bullet"/>
      <w:lvlText w:val=""/>
      <w:lvlJc w:val="left"/>
      <w:pPr>
        <w:ind w:left="576" w:hanging="360"/>
      </w:pPr>
      <w:rPr>
        <w:rFonts w:ascii="Symbol" w:hAnsi="Symbol" w:cs="Symbol" w:hint="default"/>
        <w:w w:val="100"/>
        <w:sz w:val="22"/>
        <w:szCs w:val="22"/>
        <w:lang w:val="sl" w:eastAsia="sl" w:bidi="sl"/>
      </w:rPr>
    </w:lvl>
    <w:lvl w:ilvl="1">
      <w:start w:val="1"/>
      <w:numFmt w:val="bullet"/>
      <w:lvlText w:val=""/>
      <w:lvlJc w:val="left"/>
      <w:pPr>
        <w:ind w:left="1464" w:hanging="360"/>
      </w:pPr>
      <w:rPr>
        <w:rFonts w:ascii="Symbol" w:hAnsi="Symbol" w:cs="Symbol" w:hint="default"/>
        <w:lang w:val="sl" w:eastAsia="sl" w:bidi="sl"/>
      </w:rPr>
    </w:lvl>
    <w:lvl w:ilvl="2">
      <w:start w:val="1"/>
      <w:numFmt w:val="bullet"/>
      <w:lvlText w:val=""/>
      <w:lvlJc w:val="left"/>
      <w:pPr>
        <w:ind w:left="2349" w:hanging="360"/>
      </w:pPr>
      <w:rPr>
        <w:rFonts w:ascii="Symbol" w:hAnsi="Symbol" w:cs="Symbol" w:hint="default"/>
        <w:lang w:val="sl" w:eastAsia="sl" w:bidi="sl"/>
      </w:rPr>
    </w:lvl>
    <w:lvl w:ilvl="3">
      <w:start w:val="1"/>
      <w:numFmt w:val="bullet"/>
      <w:lvlText w:val=""/>
      <w:lvlJc w:val="left"/>
      <w:pPr>
        <w:ind w:left="3233" w:hanging="360"/>
      </w:pPr>
      <w:rPr>
        <w:rFonts w:ascii="Symbol" w:hAnsi="Symbol" w:cs="Symbol" w:hint="default"/>
        <w:lang w:val="sl" w:eastAsia="sl" w:bidi="sl"/>
      </w:rPr>
    </w:lvl>
    <w:lvl w:ilvl="4">
      <w:start w:val="1"/>
      <w:numFmt w:val="bullet"/>
      <w:lvlText w:val=""/>
      <w:lvlJc w:val="left"/>
      <w:pPr>
        <w:ind w:left="4118" w:hanging="360"/>
      </w:pPr>
      <w:rPr>
        <w:rFonts w:ascii="Symbol" w:hAnsi="Symbol" w:cs="Symbol" w:hint="default"/>
        <w:lang w:val="sl" w:eastAsia="sl" w:bidi="sl"/>
      </w:rPr>
    </w:lvl>
    <w:lvl w:ilvl="5">
      <w:start w:val="1"/>
      <w:numFmt w:val="bullet"/>
      <w:lvlText w:val=""/>
      <w:lvlJc w:val="left"/>
      <w:pPr>
        <w:ind w:left="5003" w:hanging="360"/>
      </w:pPr>
      <w:rPr>
        <w:rFonts w:ascii="Symbol" w:hAnsi="Symbol" w:cs="Symbol" w:hint="default"/>
        <w:lang w:val="sl" w:eastAsia="sl" w:bidi="sl"/>
      </w:rPr>
    </w:lvl>
    <w:lvl w:ilvl="6">
      <w:start w:val="1"/>
      <w:numFmt w:val="bullet"/>
      <w:lvlText w:val=""/>
      <w:lvlJc w:val="left"/>
      <w:pPr>
        <w:ind w:left="5887" w:hanging="360"/>
      </w:pPr>
      <w:rPr>
        <w:rFonts w:ascii="Symbol" w:hAnsi="Symbol" w:cs="Symbol" w:hint="default"/>
        <w:lang w:val="sl" w:eastAsia="sl" w:bidi="sl"/>
      </w:rPr>
    </w:lvl>
    <w:lvl w:ilvl="7">
      <w:start w:val="1"/>
      <w:numFmt w:val="bullet"/>
      <w:lvlText w:val=""/>
      <w:lvlJc w:val="left"/>
      <w:pPr>
        <w:ind w:left="6772" w:hanging="360"/>
      </w:pPr>
      <w:rPr>
        <w:rFonts w:ascii="Symbol" w:hAnsi="Symbol" w:cs="Symbol" w:hint="default"/>
        <w:lang w:val="sl" w:eastAsia="sl" w:bidi="sl"/>
      </w:rPr>
    </w:lvl>
    <w:lvl w:ilvl="8">
      <w:start w:val="1"/>
      <w:numFmt w:val="bullet"/>
      <w:lvlText w:val=""/>
      <w:lvlJc w:val="left"/>
      <w:pPr>
        <w:ind w:left="7657" w:hanging="360"/>
      </w:pPr>
      <w:rPr>
        <w:rFonts w:ascii="Symbol" w:hAnsi="Symbol" w:cs="Symbol" w:hint="default"/>
        <w:lang w:val="sl" w:eastAsia="sl" w:bidi="s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0C"/>
    <w:rsid w:val="00225E7E"/>
    <w:rsid w:val="0030053E"/>
    <w:rsid w:val="00346338"/>
    <w:rsid w:val="00407EC3"/>
    <w:rsid w:val="0056094D"/>
    <w:rsid w:val="005828C8"/>
    <w:rsid w:val="00662475"/>
    <w:rsid w:val="008A070C"/>
    <w:rsid w:val="00A15F85"/>
    <w:rsid w:val="00A74743"/>
    <w:rsid w:val="00A8464A"/>
    <w:rsid w:val="00C31751"/>
    <w:rsid w:val="00CB44E4"/>
    <w:rsid w:val="00D57037"/>
    <w:rsid w:val="00E120FC"/>
    <w:rsid w:val="00F1566B"/>
    <w:rsid w:val="00F30795"/>
    <w:rsid w:val="00F768E3"/>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6D5F"/>
  <w15:docId w15:val="{C9CD8EC7-3776-4425-8242-5730C3F1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uiPriority w:val="1"/>
    <w:qFormat/>
    <w:rPr>
      <w:rFonts w:ascii="Times New Roman" w:eastAsia="Times New Roman" w:hAnsi="Times New Roman" w:cs="Times New Roman"/>
      <w:color w:val="00000A"/>
      <w:sz w:val="22"/>
      <w:lang w:val="sl" w:eastAsia="sl"/>
    </w:rPr>
  </w:style>
  <w:style w:type="paragraph" w:styleId="Naslov1">
    <w:name w:val="heading 1"/>
    <w:basedOn w:val="Navaden"/>
    <w:uiPriority w:val="1"/>
    <w:qFormat/>
    <w:pPr>
      <w:ind w:left="216"/>
      <w:outlineLvl w:val="0"/>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ListLabel1">
    <w:name w:val="ListLabel 1"/>
    <w:qFormat/>
    <w:rPr>
      <w:rFonts w:eastAsia="Symbol" w:cs="Symbol"/>
      <w:w w:val="100"/>
      <w:sz w:val="22"/>
      <w:szCs w:val="22"/>
      <w:lang w:val="sl" w:eastAsia="sl" w:bidi="sl"/>
    </w:rPr>
  </w:style>
  <w:style w:type="character" w:customStyle="1" w:styleId="ListLabel2">
    <w:name w:val="ListLabel 2"/>
    <w:qFormat/>
    <w:rPr>
      <w:lang w:val="sl" w:eastAsia="sl" w:bidi="sl"/>
    </w:rPr>
  </w:style>
  <w:style w:type="character" w:customStyle="1" w:styleId="ListLabel3">
    <w:name w:val="ListLabel 3"/>
    <w:qFormat/>
    <w:rPr>
      <w:lang w:val="sl" w:eastAsia="sl" w:bidi="sl"/>
    </w:rPr>
  </w:style>
  <w:style w:type="character" w:customStyle="1" w:styleId="ListLabel4">
    <w:name w:val="ListLabel 4"/>
    <w:qFormat/>
    <w:rPr>
      <w:lang w:val="sl" w:eastAsia="sl" w:bidi="sl"/>
    </w:rPr>
  </w:style>
  <w:style w:type="character" w:customStyle="1" w:styleId="ListLabel5">
    <w:name w:val="ListLabel 5"/>
    <w:qFormat/>
    <w:rPr>
      <w:lang w:val="sl" w:eastAsia="sl" w:bidi="sl"/>
    </w:rPr>
  </w:style>
  <w:style w:type="character" w:customStyle="1" w:styleId="ListLabel6">
    <w:name w:val="ListLabel 6"/>
    <w:qFormat/>
    <w:rPr>
      <w:lang w:val="sl" w:eastAsia="sl" w:bidi="sl"/>
    </w:rPr>
  </w:style>
  <w:style w:type="character" w:customStyle="1" w:styleId="ListLabel7">
    <w:name w:val="ListLabel 7"/>
    <w:qFormat/>
    <w:rPr>
      <w:lang w:val="sl" w:eastAsia="sl" w:bidi="sl"/>
    </w:rPr>
  </w:style>
  <w:style w:type="character" w:customStyle="1" w:styleId="ListLabel8">
    <w:name w:val="ListLabel 8"/>
    <w:qFormat/>
    <w:rPr>
      <w:lang w:val="sl" w:eastAsia="sl" w:bidi="sl"/>
    </w:rPr>
  </w:style>
  <w:style w:type="character" w:customStyle="1" w:styleId="ListLabel9">
    <w:name w:val="ListLabel 9"/>
    <w:qFormat/>
    <w:rPr>
      <w:lang w:val="sl" w:eastAsia="sl" w:bidi="sl"/>
    </w:rPr>
  </w:style>
  <w:style w:type="character" w:customStyle="1" w:styleId="ListLabel10">
    <w:name w:val="ListLabel 10"/>
    <w:qFormat/>
    <w:rPr>
      <w:rFonts w:eastAsia="Times New Roman" w:cs="Times New Roman"/>
      <w:spacing w:val="-23"/>
      <w:w w:val="100"/>
      <w:sz w:val="24"/>
      <w:szCs w:val="24"/>
      <w:lang w:val="sl" w:eastAsia="sl" w:bidi="sl"/>
    </w:rPr>
  </w:style>
  <w:style w:type="character" w:customStyle="1" w:styleId="ListLabel11">
    <w:name w:val="ListLabel 11"/>
    <w:qFormat/>
    <w:rPr>
      <w:spacing w:val="-4"/>
      <w:w w:val="99"/>
      <w:sz w:val="24"/>
      <w:lang w:val="sl" w:eastAsia="sl" w:bidi="sl"/>
    </w:rPr>
  </w:style>
  <w:style w:type="character" w:customStyle="1" w:styleId="ListLabel12">
    <w:name w:val="ListLabel 12"/>
    <w:qFormat/>
    <w:rPr>
      <w:lang w:val="sl" w:eastAsia="sl" w:bidi="sl"/>
    </w:rPr>
  </w:style>
  <w:style w:type="character" w:customStyle="1" w:styleId="ListLabel13">
    <w:name w:val="ListLabel 13"/>
    <w:qFormat/>
    <w:rPr>
      <w:lang w:val="sl" w:eastAsia="sl" w:bidi="sl"/>
    </w:rPr>
  </w:style>
  <w:style w:type="character" w:customStyle="1" w:styleId="ListLabel14">
    <w:name w:val="ListLabel 14"/>
    <w:qFormat/>
    <w:rPr>
      <w:lang w:val="sl" w:eastAsia="sl" w:bidi="sl"/>
    </w:rPr>
  </w:style>
  <w:style w:type="character" w:customStyle="1" w:styleId="ListLabel15">
    <w:name w:val="ListLabel 15"/>
    <w:qFormat/>
    <w:rPr>
      <w:lang w:val="sl" w:eastAsia="sl" w:bidi="sl"/>
    </w:rPr>
  </w:style>
  <w:style w:type="character" w:customStyle="1" w:styleId="ListLabel16">
    <w:name w:val="ListLabel 16"/>
    <w:qFormat/>
    <w:rPr>
      <w:lang w:val="sl" w:eastAsia="sl" w:bidi="sl"/>
    </w:rPr>
  </w:style>
  <w:style w:type="character" w:customStyle="1" w:styleId="ListLabel17">
    <w:name w:val="ListLabel 17"/>
    <w:qFormat/>
    <w:rPr>
      <w:lang w:val="sl" w:eastAsia="sl" w:bidi="sl"/>
    </w:rPr>
  </w:style>
  <w:style w:type="character" w:customStyle="1" w:styleId="ListLabel18">
    <w:name w:val="ListLabel 18"/>
    <w:qFormat/>
    <w:rPr>
      <w:lang w:val="sl" w:eastAsia="sl" w:bidi="sl"/>
    </w:rPr>
  </w:style>
  <w:style w:type="character" w:customStyle="1" w:styleId="Spletnapovezava">
    <w:name w:val="Spletna povezava"/>
    <w:rPr>
      <w:color w:val="000080"/>
      <w:u w:val="single"/>
    </w:rPr>
  </w:style>
  <w:style w:type="character" w:customStyle="1" w:styleId="ListLabel19">
    <w:name w:val="ListLabel 19"/>
    <w:qFormat/>
    <w:rPr>
      <w:rFonts w:cs="Symbol"/>
      <w:w w:val="100"/>
      <w:sz w:val="22"/>
      <w:szCs w:val="22"/>
      <w:lang w:val="sl" w:eastAsia="sl" w:bidi="sl"/>
    </w:rPr>
  </w:style>
  <w:style w:type="character" w:customStyle="1" w:styleId="ListLabel20">
    <w:name w:val="ListLabel 20"/>
    <w:qFormat/>
    <w:rPr>
      <w:rFonts w:cs="Symbol"/>
      <w:lang w:val="sl" w:eastAsia="sl" w:bidi="sl"/>
    </w:rPr>
  </w:style>
  <w:style w:type="character" w:customStyle="1" w:styleId="ListLabel21">
    <w:name w:val="ListLabel 21"/>
    <w:qFormat/>
    <w:rPr>
      <w:rFonts w:cs="Symbol"/>
      <w:lang w:val="sl" w:eastAsia="sl" w:bidi="sl"/>
    </w:rPr>
  </w:style>
  <w:style w:type="character" w:customStyle="1" w:styleId="ListLabel22">
    <w:name w:val="ListLabel 22"/>
    <w:qFormat/>
    <w:rPr>
      <w:rFonts w:cs="Symbol"/>
      <w:lang w:val="sl" w:eastAsia="sl" w:bidi="sl"/>
    </w:rPr>
  </w:style>
  <w:style w:type="character" w:customStyle="1" w:styleId="ListLabel23">
    <w:name w:val="ListLabel 23"/>
    <w:qFormat/>
    <w:rPr>
      <w:rFonts w:cs="Symbol"/>
      <w:lang w:val="sl" w:eastAsia="sl" w:bidi="sl"/>
    </w:rPr>
  </w:style>
  <w:style w:type="character" w:customStyle="1" w:styleId="ListLabel24">
    <w:name w:val="ListLabel 24"/>
    <w:qFormat/>
    <w:rPr>
      <w:rFonts w:cs="Symbol"/>
      <w:lang w:val="sl" w:eastAsia="sl" w:bidi="sl"/>
    </w:rPr>
  </w:style>
  <w:style w:type="character" w:customStyle="1" w:styleId="ListLabel25">
    <w:name w:val="ListLabel 25"/>
    <w:qFormat/>
    <w:rPr>
      <w:rFonts w:cs="Symbol"/>
      <w:lang w:val="sl" w:eastAsia="sl" w:bidi="sl"/>
    </w:rPr>
  </w:style>
  <w:style w:type="character" w:customStyle="1" w:styleId="ListLabel26">
    <w:name w:val="ListLabel 26"/>
    <w:qFormat/>
    <w:rPr>
      <w:rFonts w:cs="Symbol"/>
      <w:lang w:val="sl" w:eastAsia="sl" w:bidi="sl"/>
    </w:rPr>
  </w:style>
  <w:style w:type="character" w:customStyle="1" w:styleId="ListLabel27">
    <w:name w:val="ListLabel 27"/>
    <w:qFormat/>
    <w:rPr>
      <w:rFonts w:cs="Symbol"/>
      <w:lang w:val="sl" w:eastAsia="sl" w:bidi="sl"/>
    </w:rPr>
  </w:style>
  <w:style w:type="character" w:customStyle="1" w:styleId="ListLabel28">
    <w:name w:val="ListLabel 28"/>
    <w:qFormat/>
    <w:rPr>
      <w:rFonts w:eastAsia="Times New Roman" w:cs="Times New Roman"/>
      <w:spacing w:val="-23"/>
      <w:w w:val="100"/>
      <w:sz w:val="24"/>
      <w:szCs w:val="24"/>
      <w:lang w:val="sl" w:eastAsia="sl" w:bidi="sl"/>
    </w:rPr>
  </w:style>
  <w:style w:type="character" w:customStyle="1" w:styleId="ListLabel29">
    <w:name w:val="ListLabel 29"/>
    <w:qFormat/>
    <w:rPr>
      <w:spacing w:val="-4"/>
      <w:w w:val="99"/>
      <w:sz w:val="24"/>
      <w:lang w:val="sl" w:eastAsia="sl" w:bidi="sl"/>
    </w:rPr>
  </w:style>
  <w:style w:type="character" w:customStyle="1" w:styleId="ListLabel30">
    <w:name w:val="ListLabel 30"/>
    <w:qFormat/>
    <w:rPr>
      <w:rFonts w:cs="Symbol"/>
      <w:lang w:val="sl" w:eastAsia="sl" w:bidi="sl"/>
    </w:rPr>
  </w:style>
  <w:style w:type="character" w:customStyle="1" w:styleId="ListLabel31">
    <w:name w:val="ListLabel 31"/>
    <w:qFormat/>
    <w:rPr>
      <w:rFonts w:cs="Symbol"/>
      <w:lang w:val="sl" w:eastAsia="sl" w:bidi="sl"/>
    </w:rPr>
  </w:style>
  <w:style w:type="character" w:customStyle="1" w:styleId="ListLabel32">
    <w:name w:val="ListLabel 32"/>
    <w:qFormat/>
    <w:rPr>
      <w:rFonts w:cs="Symbol"/>
      <w:lang w:val="sl" w:eastAsia="sl" w:bidi="sl"/>
    </w:rPr>
  </w:style>
  <w:style w:type="character" w:customStyle="1" w:styleId="ListLabel33">
    <w:name w:val="ListLabel 33"/>
    <w:qFormat/>
    <w:rPr>
      <w:rFonts w:cs="Symbol"/>
      <w:lang w:val="sl" w:eastAsia="sl" w:bidi="sl"/>
    </w:rPr>
  </w:style>
  <w:style w:type="character" w:customStyle="1" w:styleId="ListLabel34">
    <w:name w:val="ListLabel 34"/>
    <w:qFormat/>
    <w:rPr>
      <w:rFonts w:cs="Symbol"/>
      <w:lang w:val="sl" w:eastAsia="sl" w:bidi="sl"/>
    </w:rPr>
  </w:style>
  <w:style w:type="character" w:customStyle="1" w:styleId="ListLabel35">
    <w:name w:val="ListLabel 35"/>
    <w:qFormat/>
    <w:rPr>
      <w:rFonts w:cs="Symbol"/>
      <w:lang w:val="sl" w:eastAsia="sl" w:bidi="sl"/>
    </w:rPr>
  </w:style>
  <w:style w:type="character" w:customStyle="1" w:styleId="ListLabel36">
    <w:name w:val="ListLabel 36"/>
    <w:qFormat/>
    <w:rPr>
      <w:rFonts w:cs="Symbol"/>
      <w:lang w:val="sl" w:eastAsia="sl" w:bidi="sl"/>
    </w:rPr>
  </w:style>
  <w:style w:type="character" w:customStyle="1" w:styleId="ListLabel37">
    <w:name w:val="ListLabel 37"/>
    <w:qFormat/>
    <w:rPr>
      <w:rFonts w:cs="Symbol"/>
      <w:w w:val="100"/>
      <w:sz w:val="22"/>
      <w:szCs w:val="22"/>
      <w:lang w:val="sl" w:eastAsia="sl" w:bidi="sl"/>
    </w:rPr>
  </w:style>
  <w:style w:type="character" w:customStyle="1" w:styleId="ListLabel38">
    <w:name w:val="ListLabel 38"/>
    <w:qFormat/>
    <w:rPr>
      <w:rFonts w:cs="Symbol"/>
      <w:lang w:val="sl" w:eastAsia="sl" w:bidi="sl"/>
    </w:rPr>
  </w:style>
  <w:style w:type="character" w:customStyle="1" w:styleId="ListLabel39">
    <w:name w:val="ListLabel 39"/>
    <w:qFormat/>
    <w:rPr>
      <w:rFonts w:cs="Symbol"/>
      <w:lang w:val="sl" w:eastAsia="sl" w:bidi="sl"/>
    </w:rPr>
  </w:style>
  <w:style w:type="character" w:customStyle="1" w:styleId="ListLabel40">
    <w:name w:val="ListLabel 40"/>
    <w:qFormat/>
    <w:rPr>
      <w:rFonts w:cs="Symbol"/>
      <w:lang w:val="sl" w:eastAsia="sl" w:bidi="sl"/>
    </w:rPr>
  </w:style>
  <w:style w:type="character" w:customStyle="1" w:styleId="ListLabel41">
    <w:name w:val="ListLabel 41"/>
    <w:qFormat/>
    <w:rPr>
      <w:rFonts w:cs="Symbol"/>
      <w:lang w:val="sl" w:eastAsia="sl" w:bidi="sl"/>
    </w:rPr>
  </w:style>
  <w:style w:type="character" w:customStyle="1" w:styleId="ListLabel42">
    <w:name w:val="ListLabel 42"/>
    <w:qFormat/>
    <w:rPr>
      <w:rFonts w:cs="Symbol"/>
      <w:lang w:val="sl" w:eastAsia="sl" w:bidi="sl"/>
    </w:rPr>
  </w:style>
  <w:style w:type="character" w:customStyle="1" w:styleId="ListLabel43">
    <w:name w:val="ListLabel 43"/>
    <w:qFormat/>
    <w:rPr>
      <w:rFonts w:cs="Symbol"/>
      <w:lang w:val="sl" w:eastAsia="sl" w:bidi="sl"/>
    </w:rPr>
  </w:style>
  <w:style w:type="character" w:customStyle="1" w:styleId="ListLabel44">
    <w:name w:val="ListLabel 44"/>
    <w:qFormat/>
    <w:rPr>
      <w:rFonts w:cs="Symbol"/>
      <w:lang w:val="sl" w:eastAsia="sl" w:bidi="sl"/>
    </w:rPr>
  </w:style>
  <w:style w:type="character" w:customStyle="1" w:styleId="ListLabel45">
    <w:name w:val="ListLabel 45"/>
    <w:qFormat/>
    <w:rPr>
      <w:rFonts w:cs="Symbol"/>
      <w:lang w:val="sl" w:eastAsia="sl" w:bidi="sl"/>
    </w:rPr>
  </w:style>
  <w:style w:type="character" w:customStyle="1" w:styleId="ListLabel46">
    <w:name w:val="ListLabel 46"/>
    <w:qFormat/>
    <w:rPr>
      <w:rFonts w:eastAsia="Times New Roman" w:cs="Times New Roman"/>
      <w:spacing w:val="-23"/>
      <w:w w:val="100"/>
      <w:sz w:val="24"/>
      <w:szCs w:val="24"/>
      <w:lang w:val="sl" w:eastAsia="sl" w:bidi="sl"/>
    </w:rPr>
  </w:style>
  <w:style w:type="character" w:customStyle="1" w:styleId="ListLabel47">
    <w:name w:val="ListLabel 47"/>
    <w:qFormat/>
    <w:rPr>
      <w:spacing w:val="-4"/>
      <w:w w:val="99"/>
      <w:sz w:val="24"/>
      <w:lang w:val="sl" w:eastAsia="sl" w:bidi="sl"/>
    </w:rPr>
  </w:style>
  <w:style w:type="character" w:customStyle="1" w:styleId="ListLabel48">
    <w:name w:val="ListLabel 48"/>
    <w:qFormat/>
    <w:rPr>
      <w:rFonts w:cs="Symbol"/>
      <w:lang w:val="sl" w:eastAsia="sl" w:bidi="sl"/>
    </w:rPr>
  </w:style>
  <w:style w:type="character" w:customStyle="1" w:styleId="ListLabel49">
    <w:name w:val="ListLabel 49"/>
    <w:qFormat/>
    <w:rPr>
      <w:rFonts w:cs="Symbol"/>
      <w:lang w:val="sl" w:eastAsia="sl" w:bidi="sl"/>
    </w:rPr>
  </w:style>
  <w:style w:type="character" w:customStyle="1" w:styleId="ListLabel50">
    <w:name w:val="ListLabel 50"/>
    <w:qFormat/>
    <w:rPr>
      <w:rFonts w:cs="Symbol"/>
      <w:lang w:val="sl" w:eastAsia="sl" w:bidi="sl"/>
    </w:rPr>
  </w:style>
  <w:style w:type="character" w:customStyle="1" w:styleId="ListLabel51">
    <w:name w:val="ListLabel 51"/>
    <w:qFormat/>
    <w:rPr>
      <w:rFonts w:cs="Symbol"/>
      <w:lang w:val="sl" w:eastAsia="sl" w:bidi="sl"/>
    </w:rPr>
  </w:style>
  <w:style w:type="character" w:customStyle="1" w:styleId="ListLabel52">
    <w:name w:val="ListLabel 52"/>
    <w:qFormat/>
    <w:rPr>
      <w:rFonts w:cs="Symbol"/>
      <w:lang w:val="sl" w:eastAsia="sl" w:bidi="sl"/>
    </w:rPr>
  </w:style>
  <w:style w:type="character" w:customStyle="1" w:styleId="ListLabel53">
    <w:name w:val="ListLabel 53"/>
    <w:qFormat/>
    <w:rPr>
      <w:rFonts w:cs="Symbol"/>
      <w:lang w:val="sl" w:eastAsia="sl" w:bidi="sl"/>
    </w:rPr>
  </w:style>
  <w:style w:type="character" w:customStyle="1" w:styleId="ListLabel54">
    <w:name w:val="ListLabel 54"/>
    <w:qFormat/>
    <w:rPr>
      <w:rFonts w:cs="Symbol"/>
      <w:lang w:val="sl" w:eastAsia="sl" w:bidi="sl"/>
    </w:rPr>
  </w:style>
  <w:style w:type="character" w:customStyle="1" w:styleId="ListLabel55">
    <w:name w:val="ListLabel 55"/>
    <w:qFormat/>
    <w:rPr>
      <w:rFonts w:cs="Symbol"/>
      <w:w w:val="100"/>
      <w:sz w:val="22"/>
      <w:szCs w:val="22"/>
      <w:lang w:val="sl" w:eastAsia="sl" w:bidi="sl"/>
    </w:rPr>
  </w:style>
  <w:style w:type="character" w:customStyle="1" w:styleId="ListLabel56">
    <w:name w:val="ListLabel 56"/>
    <w:qFormat/>
    <w:rPr>
      <w:rFonts w:cs="Symbol"/>
      <w:lang w:val="sl" w:eastAsia="sl" w:bidi="sl"/>
    </w:rPr>
  </w:style>
  <w:style w:type="character" w:customStyle="1" w:styleId="ListLabel57">
    <w:name w:val="ListLabel 57"/>
    <w:qFormat/>
    <w:rPr>
      <w:rFonts w:cs="Symbol"/>
      <w:lang w:val="sl" w:eastAsia="sl" w:bidi="sl"/>
    </w:rPr>
  </w:style>
  <w:style w:type="character" w:customStyle="1" w:styleId="ListLabel58">
    <w:name w:val="ListLabel 58"/>
    <w:qFormat/>
    <w:rPr>
      <w:rFonts w:cs="Symbol"/>
      <w:lang w:val="sl" w:eastAsia="sl" w:bidi="sl"/>
    </w:rPr>
  </w:style>
  <w:style w:type="character" w:customStyle="1" w:styleId="ListLabel59">
    <w:name w:val="ListLabel 59"/>
    <w:qFormat/>
    <w:rPr>
      <w:rFonts w:cs="Symbol"/>
      <w:lang w:val="sl" w:eastAsia="sl" w:bidi="sl"/>
    </w:rPr>
  </w:style>
  <w:style w:type="character" w:customStyle="1" w:styleId="ListLabel60">
    <w:name w:val="ListLabel 60"/>
    <w:qFormat/>
    <w:rPr>
      <w:rFonts w:cs="Symbol"/>
      <w:lang w:val="sl" w:eastAsia="sl" w:bidi="sl"/>
    </w:rPr>
  </w:style>
  <w:style w:type="character" w:customStyle="1" w:styleId="ListLabel61">
    <w:name w:val="ListLabel 61"/>
    <w:qFormat/>
    <w:rPr>
      <w:rFonts w:cs="Symbol"/>
      <w:lang w:val="sl" w:eastAsia="sl" w:bidi="sl"/>
    </w:rPr>
  </w:style>
  <w:style w:type="character" w:customStyle="1" w:styleId="ListLabel62">
    <w:name w:val="ListLabel 62"/>
    <w:qFormat/>
    <w:rPr>
      <w:rFonts w:cs="Symbol"/>
      <w:lang w:val="sl" w:eastAsia="sl" w:bidi="sl"/>
    </w:rPr>
  </w:style>
  <w:style w:type="character" w:customStyle="1" w:styleId="ListLabel63">
    <w:name w:val="ListLabel 63"/>
    <w:qFormat/>
    <w:rPr>
      <w:rFonts w:cs="Symbol"/>
      <w:lang w:val="sl" w:eastAsia="sl" w:bidi="sl"/>
    </w:rPr>
  </w:style>
  <w:style w:type="character" w:customStyle="1" w:styleId="ListLabel64">
    <w:name w:val="ListLabel 64"/>
    <w:qFormat/>
    <w:rPr>
      <w:rFonts w:eastAsia="Times New Roman" w:cs="Times New Roman"/>
      <w:spacing w:val="-23"/>
      <w:w w:val="100"/>
      <w:sz w:val="24"/>
      <w:szCs w:val="24"/>
      <w:lang w:val="sl" w:eastAsia="sl" w:bidi="sl"/>
    </w:rPr>
  </w:style>
  <w:style w:type="character" w:customStyle="1" w:styleId="ListLabel65">
    <w:name w:val="ListLabel 65"/>
    <w:qFormat/>
    <w:rPr>
      <w:spacing w:val="-4"/>
      <w:w w:val="99"/>
      <w:sz w:val="24"/>
      <w:lang w:val="sl" w:eastAsia="sl" w:bidi="sl"/>
    </w:rPr>
  </w:style>
  <w:style w:type="character" w:customStyle="1" w:styleId="ListLabel66">
    <w:name w:val="ListLabel 66"/>
    <w:qFormat/>
    <w:rPr>
      <w:rFonts w:cs="Symbol"/>
      <w:lang w:val="sl" w:eastAsia="sl" w:bidi="sl"/>
    </w:rPr>
  </w:style>
  <w:style w:type="character" w:customStyle="1" w:styleId="ListLabel67">
    <w:name w:val="ListLabel 67"/>
    <w:qFormat/>
    <w:rPr>
      <w:rFonts w:cs="Symbol"/>
      <w:lang w:val="sl" w:eastAsia="sl" w:bidi="sl"/>
    </w:rPr>
  </w:style>
  <w:style w:type="character" w:customStyle="1" w:styleId="ListLabel68">
    <w:name w:val="ListLabel 68"/>
    <w:qFormat/>
    <w:rPr>
      <w:rFonts w:cs="Symbol"/>
      <w:lang w:val="sl" w:eastAsia="sl" w:bidi="sl"/>
    </w:rPr>
  </w:style>
  <w:style w:type="character" w:customStyle="1" w:styleId="ListLabel69">
    <w:name w:val="ListLabel 69"/>
    <w:qFormat/>
    <w:rPr>
      <w:rFonts w:cs="Symbol"/>
      <w:lang w:val="sl" w:eastAsia="sl" w:bidi="sl"/>
    </w:rPr>
  </w:style>
  <w:style w:type="character" w:customStyle="1" w:styleId="ListLabel70">
    <w:name w:val="ListLabel 70"/>
    <w:qFormat/>
    <w:rPr>
      <w:rFonts w:cs="Symbol"/>
      <w:lang w:val="sl" w:eastAsia="sl" w:bidi="sl"/>
    </w:rPr>
  </w:style>
  <w:style w:type="character" w:customStyle="1" w:styleId="ListLabel71">
    <w:name w:val="ListLabel 71"/>
    <w:qFormat/>
    <w:rPr>
      <w:rFonts w:cs="Symbol"/>
      <w:lang w:val="sl" w:eastAsia="sl" w:bidi="sl"/>
    </w:rPr>
  </w:style>
  <w:style w:type="character" w:customStyle="1" w:styleId="ListLabel72">
    <w:name w:val="ListLabel 72"/>
    <w:qFormat/>
    <w:rPr>
      <w:rFonts w:cs="Symbol"/>
      <w:lang w:val="sl" w:eastAsia="sl" w:bidi="sl"/>
    </w:rPr>
  </w:style>
  <w:style w:type="paragraph" w:styleId="Naslov">
    <w:name w:val="Title"/>
    <w:basedOn w:val="Navaden"/>
    <w:next w:val="Telobesedila"/>
    <w:qFormat/>
    <w:pPr>
      <w:keepNext/>
      <w:spacing w:before="240" w:after="120"/>
    </w:pPr>
    <w:rPr>
      <w:rFonts w:ascii="Liberation Sans" w:eastAsia="WenQuanYi Micro Hei" w:hAnsi="Liberation Sans" w:cs="Lohit Devanagari"/>
      <w:sz w:val="28"/>
      <w:szCs w:val="28"/>
    </w:rPr>
  </w:style>
  <w:style w:type="paragraph" w:styleId="Telobesedila">
    <w:name w:val="Body Text"/>
    <w:basedOn w:val="Navaden"/>
    <w:uiPriority w:val="1"/>
    <w:qFormat/>
  </w:style>
  <w:style w:type="paragraph" w:styleId="Seznam">
    <w:name w:val="List"/>
    <w:basedOn w:val="Telobesedila"/>
    <w:rPr>
      <w:rFonts w:cs="Lohit Devanagari"/>
    </w:rPr>
  </w:style>
  <w:style w:type="paragraph" w:styleId="Napis">
    <w:name w:val="caption"/>
    <w:basedOn w:val="Navaden"/>
    <w:qFormat/>
    <w:pPr>
      <w:suppressLineNumbers/>
      <w:spacing w:before="120" w:after="120"/>
    </w:pPr>
    <w:rPr>
      <w:rFonts w:cs="Lohit Devanagari"/>
      <w:i/>
      <w:iCs/>
      <w:sz w:val="24"/>
      <w:szCs w:val="24"/>
    </w:rPr>
  </w:style>
  <w:style w:type="paragraph" w:customStyle="1" w:styleId="Kazalo">
    <w:name w:val="Kazalo"/>
    <w:basedOn w:val="Navaden"/>
    <w:qFormat/>
    <w:pPr>
      <w:suppressLineNumbers/>
    </w:pPr>
    <w:rPr>
      <w:rFonts w:cs="Lohit Devanagari"/>
    </w:rPr>
  </w:style>
  <w:style w:type="paragraph" w:styleId="Odstavekseznama">
    <w:name w:val="List Paragraph"/>
    <w:basedOn w:val="Navaden"/>
    <w:uiPriority w:val="1"/>
    <w:qFormat/>
    <w:pPr>
      <w:ind w:left="576" w:hanging="360"/>
    </w:pPr>
  </w:style>
  <w:style w:type="paragraph" w:customStyle="1" w:styleId="TableParagraph">
    <w:name w:val="Table Paragraph"/>
    <w:basedOn w:val="Navaden"/>
    <w:uiPriority w:val="1"/>
    <w:qFormat/>
    <w:pPr>
      <w:spacing w:line="251" w:lineRule="exact"/>
      <w:ind w:left="312"/>
      <w:jc w:val="center"/>
    </w:pPr>
  </w:style>
  <w:style w:type="paragraph" w:styleId="Glava">
    <w:name w:val="header"/>
    <w:basedOn w:val="Navaden"/>
  </w:style>
  <w:style w:type="paragraph" w:customStyle="1" w:styleId="Vsebinaokvira">
    <w:name w:val="Vsebina okvira"/>
    <w:basedOn w:val="Navaden"/>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pletna.stran.osksd@guest.arnes.si" TargetMode="External"/><Relationship Id="rId2" Type="http://schemas.openxmlformats.org/officeDocument/2006/relationships/hyperlink" Target="http://www2.arnes.si/~osnmksd2/" TargetMode="External"/><Relationship Id="rId1" Type="http://schemas.openxmlformats.org/officeDocument/2006/relationships/hyperlink" Target="mailto:spletna.stran.osksd@guest.arnes.si" TargetMode="External"/><Relationship Id="rId5" Type="http://schemas.openxmlformats.org/officeDocument/2006/relationships/image" Target="media/image1.jpeg"/><Relationship Id="rId4" Type="http://schemas.openxmlformats.org/officeDocument/2006/relationships/hyperlink" Target="http://www2.arnes.si/~osnmks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2974</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dc:description/>
  <cp:lastModifiedBy>OŠ Vinica</cp:lastModifiedBy>
  <cp:revision>2</cp:revision>
  <dcterms:created xsi:type="dcterms:W3CDTF">2025-10-10T08:17:00Z</dcterms:created>
  <dcterms:modified xsi:type="dcterms:W3CDTF">2025-10-10T08:17:00Z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Created">
    <vt:filetime>2016-09-15T00:00:00Z</vt:filetime>
  </property>
  <property fmtid="{D5CDD505-2E9C-101B-9397-08002B2CF9AE}" pid="5" name="Creator">
    <vt:lpwstr>Microsoft® Word 2013</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2018-08-24T00:00:00Z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